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F71" w:rsidRPr="00323793" w:rsidRDefault="00562F71" w:rsidP="004B617F">
      <w:pPr>
        <w:jc w:val="center"/>
        <w:rPr>
          <w:rFonts w:ascii="Calibri" w:hAnsi="Calibri"/>
          <w:b/>
          <w:sz w:val="36"/>
          <w:szCs w:val="36"/>
        </w:rPr>
      </w:pPr>
    </w:p>
    <w:p w:rsidR="00562F71" w:rsidRPr="00323793" w:rsidRDefault="00562F71" w:rsidP="004B617F">
      <w:pPr>
        <w:jc w:val="center"/>
        <w:rPr>
          <w:rFonts w:ascii="Calibri" w:hAnsi="Calibri"/>
          <w:b/>
          <w:sz w:val="36"/>
          <w:szCs w:val="36"/>
        </w:rPr>
      </w:pPr>
    </w:p>
    <w:p w:rsidR="00562F71" w:rsidRPr="00323793" w:rsidRDefault="00562F71" w:rsidP="004B617F">
      <w:pPr>
        <w:jc w:val="center"/>
        <w:rPr>
          <w:rFonts w:ascii="Calibri" w:hAnsi="Calibri"/>
          <w:b/>
          <w:sz w:val="36"/>
          <w:szCs w:val="36"/>
        </w:rPr>
      </w:pPr>
    </w:p>
    <w:p w:rsidR="009E141E" w:rsidRPr="00323793" w:rsidRDefault="009E141E" w:rsidP="004B617F">
      <w:pPr>
        <w:jc w:val="center"/>
        <w:rPr>
          <w:rFonts w:ascii="Calibri" w:hAnsi="Calibri"/>
          <w:b/>
          <w:sz w:val="36"/>
          <w:szCs w:val="36"/>
          <w:lang w:val="el-GR"/>
        </w:rPr>
      </w:pPr>
      <w:r w:rsidRPr="00323793">
        <w:rPr>
          <w:rFonts w:ascii="Calibri" w:hAnsi="Calibri"/>
          <w:b/>
          <w:sz w:val="36"/>
          <w:szCs w:val="36"/>
          <w:lang w:val="el-GR"/>
        </w:rPr>
        <w:t>Η διοικητική κράτηση των αλλοδαπών</w:t>
      </w:r>
      <w:r w:rsidR="00E20D8E" w:rsidRPr="00323793">
        <w:rPr>
          <w:rFonts w:ascii="Calibri" w:hAnsi="Calibri"/>
          <w:b/>
          <w:sz w:val="36"/>
          <w:szCs w:val="36"/>
          <w:lang w:val="el-GR"/>
        </w:rPr>
        <w:t>:</w:t>
      </w:r>
    </w:p>
    <w:p w:rsidR="009E141E" w:rsidRPr="00323793" w:rsidRDefault="00E20D8E" w:rsidP="004B617F">
      <w:pPr>
        <w:jc w:val="center"/>
        <w:rPr>
          <w:rFonts w:ascii="Calibri" w:hAnsi="Calibri"/>
          <w:b/>
          <w:sz w:val="36"/>
          <w:szCs w:val="36"/>
          <w:lang w:val="el-GR"/>
        </w:rPr>
      </w:pPr>
      <w:r w:rsidRPr="00323793">
        <w:rPr>
          <w:rFonts w:ascii="Calibri" w:hAnsi="Calibri"/>
          <w:b/>
          <w:sz w:val="36"/>
          <w:szCs w:val="36"/>
          <w:lang w:val="el-GR"/>
        </w:rPr>
        <w:t xml:space="preserve">διεθνής </w:t>
      </w:r>
      <w:r w:rsidR="009E141E" w:rsidRPr="00323793">
        <w:rPr>
          <w:rFonts w:ascii="Calibri" w:hAnsi="Calibri"/>
          <w:b/>
          <w:sz w:val="36"/>
          <w:szCs w:val="36"/>
          <w:lang w:val="el-GR"/>
        </w:rPr>
        <w:t xml:space="preserve">νομοθεσία και </w:t>
      </w:r>
      <w:r w:rsidRPr="00323793">
        <w:rPr>
          <w:rFonts w:ascii="Calibri" w:hAnsi="Calibri"/>
          <w:b/>
          <w:sz w:val="36"/>
          <w:szCs w:val="36"/>
          <w:lang w:val="el-GR"/>
        </w:rPr>
        <w:t>εθνική πρακτική</w:t>
      </w:r>
    </w:p>
    <w:p w:rsidR="009E141E" w:rsidRPr="00323793" w:rsidRDefault="009E141E" w:rsidP="004B617F">
      <w:pPr>
        <w:jc w:val="center"/>
        <w:rPr>
          <w:rFonts w:ascii="Calibri" w:hAnsi="Calibri"/>
          <w:sz w:val="36"/>
          <w:szCs w:val="36"/>
          <w:lang w:val="el-GR"/>
        </w:rPr>
      </w:pPr>
    </w:p>
    <w:p w:rsidR="005B17AA" w:rsidRPr="00323793" w:rsidRDefault="005B17AA" w:rsidP="004B617F">
      <w:pPr>
        <w:jc w:val="center"/>
        <w:rPr>
          <w:rFonts w:ascii="Calibri" w:hAnsi="Calibri"/>
          <w:sz w:val="28"/>
          <w:szCs w:val="28"/>
          <w:lang w:val="el-GR"/>
        </w:rPr>
      </w:pPr>
    </w:p>
    <w:p w:rsidR="009E141E" w:rsidRPr="00323793" w:rsidRDefault="009E141E" w:rsidP="004B617F">
      <w:pPr>
        <w:jc w:val="center"/>
        <w:rPr>
          <w:rFonts w:ascii="Calibri" w:hAnsi="Calibri"/>
          <w:b/>
          <w:sz w:val="28"/>
          <w:szCs w:val="28"/>
          <w:lang w:val="el-GR"/>
        </w:rPr>
      </w:pPr>
      <w:r w:rsidRPr="00323793">
        <w:rPr>
          <w:rFonts w:ascii="Calibri" w:hAnsi="Calibri"/>
          <w:b/>
          <w:sz w:val="28"/>
          <w:szCs w:val="28"/>
          <w:lang w:val="el-GR"/>
        </w:rPr>
        <w:t>Διεθνές Συνέδριο που οργανώνεται από το</w:t>
      </w:r>
    </w:p>
    <w:p w:rsidR="00E20D8E" w:rsidRPr="00323793" w:rsidRDefault="009E141E" w:rsidP="004B617F">
      <w:pPr>
        <w:jc w:val="center"/>
        <w:rPr>
          <w:rFonts w:ascii="Calibri" w:hAnsi="Calibri"/>
          <w:b/>
          <w:sz w:val="28"/>
          <w:szCs w:val="28"/>
          <w:lang w:val="el-GR"/>
        </w:rPr>
      </w:pPr>
      <w:r w:rsidRPr="00323793">
        <w:rPr>
          <w:rFonts w:ascii="Calibri" w:hAnsi="Calibri"/>
          <w:b/>
          <w:sz w:val="28"/>
          <w:szCs w:val="28"/>
          <w:lang w:val="el-GR"/>
        </w:rPr>
        <w:t>Ελληνικό Συμβούλιο για τους Πρόσφυγες (ΕΣΠ) και</w:t>
      </w:r>
    </w:p>
    <w:p w:rsidR="009E141E" w:rsidRPr="00323793" w:rsidRDefault="009E141E" w:rsidP="004B617F">
      <w:pPr>
        <w:jc w:val="center"/>
        <w:rPr>
          <w:rFonts w:ascii="Calibri" w:hAnsi="Calibri"/>
          <w:b/>
          <w:sz w:val="28"/>
          <w:szCs w:val="28"/>
        </w:rPr>
      </w:pPr>
      <w:r w:rsidRPr="00323793">
        <w:rPr>
          <w:rFonts w:ascii="Calibri" w:hAnsi="Calibri"/>
          <w:b/>
          <w:sz w:val="28"/>
          <w:szCs w:val="28"/>
          <w:lang w:val="el-GR"/>
        </w:rPr>
        <w:t>τη</w:t>
      </w:r>
      <w:r w:rsidRPr="00323793">
        <w:rPr>
          <w:rFonts w:ascii="Calibri" w:hAnsi="Calibri"/>
          <w:b/>
          <w:sz w:val="28"/>
          <w:szCs w:val="28"/>
        </w:rPr>
        <w:t xml:space="preserve"> </w:t>
      </w:r>
      <w:r w:rsidRPr="00323793">
        <w:rPr>
          <w:rFonts w:ascii="Calibri" w:hAnsi="Calibri"/>
          <w:b/>
          <w:sz w:val="28"/>
          <w:szCs w:val="28"/>
          <w:lang w:val="el-GR"/>
        </w:rPr>
        <w:t>Διεθνή</w:t>
      </w:r>
      <w:r w:rsidRPr="00323793">
        <w:rPr>
          <w:rFonts w:ascii="Calibri" w:hAnsi="Calibri"/>
          <w:b/>
          <w:sz w:val="28"/>
          <w:szCs w:val="28"/>
        </w:rPr>
        <w:t xml:space="preserve"> </w:t>
      </w:r>
      <w:r w:rsidRPr="00323793">
        <w:rPr>
          <w:rFonts w:ascii="Calibri" w:hAnsi="Calibri"/>
          <w:b/>
          <w:sz w:val="28"/>
          <w:szCs w:val="28"/>
          <w:lang w:val="el-GR"/>
        </w:rPr>
        <w:t>Επιτροπή</w:t>
      </w:r>
      <w:r w:rsidRPr="00323793">
        <w:rPr>
          <w:rFonts w:ascii="Calibri" w:hAnsi="Calibri"/>
          <w:b/>
          <w:sz w:val="28"/>
          <w:szCs w:val="28"/>
        </w:rPr>
        <w:t xml:space="preserve"> </w:t>
      </w:r>
      <w:r w:rsidRPr="00323793">
        <w:rPr>
          <w:rFonts w:ascii="Calibri" w:hAnsi="Calibri"/>
          <w:b/>
          <w:sz w:val="28"/>
          <w:szCs w:val="28"/>
          <w:lang w:val="el-GR"/>
        </w:rPr>
        <w:t>Νομικών</w:t>
      </w:r>
      <w:r w:rsidRPr="00323793">
        <w:rPr>
          <w:rFonts w:ascii="Calibri" w:hAnsi="Calibri"/>
          <w:b/>
          <w:sz w:val="28"/>
          <w:szCs w:val="28"/>
        </w:rPr>
        <w:t xml:space="preserve"> (International Commission of Jurists -</w:t>
      </w:r>
      <w:r w:rsidR="00112521" w:rsidRPr="00323793">
        <w:rPr>
          <w:rFonts w:ascii="Calibri" w:hAnsi="Calibri"/>
          <w:b/>
          <w:sz w:val="28"/>
          <w:szCs w:val="28"/>
        </w:rPr>
        <w:t xml:space="preserve"> </w:t>
      </w:r>
      <w:r w:rsidRPr="00323793">
        <w:rPr>
          <w:rFonts w:ascii="Calibri" w:hAnsi="Calibri"/>
          <w:b/>
          <w:sz w:val="28"/>
          <w:szCs w:val="28"/>
        </w:rPr>
        <w:t>ICJ)</w:t>
      </w:r>
    </w:p>
    <w:p w:rsidR="009E141E" w:rsidRPr="00323793" w:rsidRDefault="009E141E" w:rsidP="004B617F">
      <w:pPr>
        <w:jc w:val="center"/>
        <w:rPr>
          <w:rFonts w:ascii="Calibri" w:hAnsi="Calibri"/>
          <w:b/>
          <w:sz w:val="28"/>
          <w:szCs w:val="28"/>
        </w:rPr>
      </w:pPr>
    </w:p>
    <w:p w:rsidR="009E141E" w:rsidRPr="00323793" w:rsidRDefault="009E141E" w:rsidP="004B617F">
      <w:pPr>
        <w:jc w:val="center"/>
        <w:rPr>
          <w:rFonts w:ascii="Calibri" w:hAnsi="Calibri"/>
          <w:sz w:val="28"/>
          <w:szCs w:val="28"/>
        </w:rPr>
      </w:pPr>
    </w:p>
    <w:p w:rsidR="009E141E" w:rsidRPr="00323793" w:rsidRDefault="009E141E" w:rsidP="004B617F">
      <w:pPr>
        <w:jc w:val="center"/>
        <w:rPr>
          <w:rFonts w:ascii="Calibri" w:hAnsi="Calibri"/>
          <w:b/>
          <w:sz w:val="28"/>
          <w:szCs w:val="28"/>
          <w:u w:val="single"/>
          <w:lang w:val="el-GR"/>
        </w:rPr>
      </w:pPr>
      <w:r w:rsidRPr="00323793">
        <w:rPr>
          <w:rFonts w:ascii="Calibri" w:hAnsi="Calibri"/>
          <w:b/>
          <w:sz w:val="28"/>
          <w:szCs w:val="28"/>
          <w:u w:val="single"/>
          <w:lang w:val="el-GR"/>
        </w:rPr>
        <w:t>Προκαταρκτικό πρόγραμμα</w:t>
      </w:r>
    </w:p>
    <w:p w:rsidR="009E141E" w:rsidRPr="00323793" w:rsidRDefault="009E141E" w:rsidP="004B617F">
      <w:pPr>
        <w:jc w:val="center"/>
        <w:rPr>
          <w:rFonts w:ascii="Calibri" w:hAnsi="Calibri"/>
          <w:sz w:val="28"/>
          <w:szCs w:val="28"/>
          <w:lang w:val="el-GR"/>
        </w:rPr>
      </w:pPr>
    </w:p>
    <w:p w:rsidR="005B17AA" w:rsidRPr="00323793" w:rsidRDefault="005B17AA" w:rsidP="004B617F">
      <w:pPr>
        <w:jc w:val="both"/>
        <w:rPr>
          <w:rFonts w:ascii="Calibri" w:hAnsi="Calibri"/>
          <w:sz w:val="28"/>
          <w:szCs w:val="28"/>
          <w:lang w:val="el-GR"/>
        </w:rPr>
      </w:pPr>
    </w:p>
    <w:p w:rsidR="009E141E" w:rsidRPr="00323793" w:rsidRDefault="009E141E" w:rsidP="004B617F">
      <w:pPr>
        <w:jc w:val="both"/>
        <w:rPr>
          <w:rFonts w:ascii="Calibri" w:hAnsi="Calibri"/>
          <w:b/>
          <w:sz w:val="28"/>
          <w:szCs w:val="28"/>
          <w:lang w:val="el-GR"/>
        </w:rPr>
      </w:pPr>
      <w:r w:rsidRPr="00323793">
        <w:rPr>
          <w:rFonts w:ascii="Calibri" w:hAnsi="Calibri"/>
          <w:b/>
          <w:sz w:val="28"/>
          <w:szCs w:val="28"/>
          <w:lang w:val="el-GR"/>
        </w:rPr>
        <w:t>Δευτέρα 15 Σεπτεμβρίου</w:t>
      </w:r>
      <w:r w:rsidR="005B17AA" w:rsidRPr="00323793">
        <w:rPr>
          <w:rFonts w:ascii="Calibri" w:hAnsi="Calibri"/>
          <w:b/>
          <w:sz w:val="28"/>
          <w:szCs w:val="28"/>
          <w:lang w:val="el-GR"/>
        </w:rPr>
        <w:t xml:space="preserve"> 2014</w:t>
      </w:r>
      <w:r w:rsidRPr="00323793">
        <w:rPr>
          <w:rFonts w:ascii="Calibri" w:hAnsi="Calibri"/>
          <w:b/>
          <w:sz w:val="28"/>
          <w:szCs w:val="28"/>
          <w:lang w:val="el-GR"/>
        </w:rPr>
        <w:t xml:space="preserve"> </w:t>
      </w:r>
    </w:p>
    <w:p w:rsidR="005B17AA" w:rsidRPr="00323793" w:rsidRDefault="005B17AA" w:rsidP="004B617F">
      <w:pPr>
        <w:jc w:val="both"/>
        <w:rPr>
          <w:rFonts w:ascii="Calibri" w:hAnsi="Calibri"/>
          <w:sz w:val="28"/>
          <w:szCs w:val="28"/>
          <w:lang w:val="el-GR"/>
        </w:rPr>
      </w:pPr>
    </w:p>
    <w:p w:rsidR="009E141E" w:rsidRPr="00323793" w:rsidRDefault="009E141E" w:rsidP="004B617F">
      <w:pPr>
        <w:jc w:val="both"/>
        <w:rPr>
          <w:rFonts w:ascii="Calibri" w:hAnsi="Calibri"/>
          <w:b/>
          <w:sz w:val="28"/>
          <w:szCs w:val="28"/>
          <w:lang w:val="el-GR"/>
        </w:rPr>
      </w:pPr>
      <w:r w:rsidRPr="00323793">
        <w:rPr>
          <w:rFonts w:ascii="Calibri" w:hAnsi="Calibri"/>
          <w:b/>
          <w:sz w:val="28"/>
          <w:szCs w:val="28"/>
          <w:lang w:val="el-GR"/>
        </w:rPr>
        <w:t xml:space="preserve">13.00 – 13.30: Εγγραφή </w:t>
      </w:r>
    </w:p>
    <w:p w:rsidR="009E141E" w:rsidRPr="00323793" w:rsidRDefault="009E141E" w:rsidP="004B617F">
      <w:pPr>
        <w:jc w:val="both"/>
        <w:rPr>
          <w:rFonts w:ascii="Calibri" w:hAnsi="Calibri"/>
          <w:b/>
          <w:sz w:val="28"/>
          <w:szCs w:val="28"/>
          <w:lang w:val="el-GR"/>
        </w:rPr>
      </w:pPr>
    </w:p>
    <w:p w:rsidR="004E6648" w:rsidRPr="00323793" w:rsidRDefault="009E141E" w:rsidP="004B617F">
      <w:pPr>
        <w:jc w:val="both"/>
        <w:rPr>
          <w:rFonts w:ascii="Calibri" w:hAnsi="Calibri"/>
          <w:b/>
          <w:sz w:val="28"/>
          <w:szCs w:val="28"/>
          <w:lang w:val="el-GR"/>
        </w:rPr>
      </w:pPr>
      <w:r w:rsidRPr="00323793">
        <w:rPr>
          <w:rFonts w:ascii="Calibri" w:hAnsi="Calibri"/>
          <w:b/>
          <w:sz w:val="28"/>
          <w:szCs w:val="28"/>
          <w:lang w:val="el-GR"/>
        </w:rPr>
        <w:t>13.30 – 14.</w:t>
      </w:r>
      <w:r w:rsidR="00CA65F2" w:rsidRPr="00323793">
        <w:rPr>
          <w:rFonts w:ascii="Calibri" w:hAnsi="Calibri"/>
          <w:b/>
          <w:sz w:val="28"/>
          <w:szCs w:val="28"/>
          <w:lang w:val="el-GR"/>
        </w:rPr>
        <w:t>0</w:t>
      </w:r>
      <w:r w:rsidRPr="00323793">
        <w:rPr>
          <w:rFonts w:ascii="Calibri" w:hAnsi="Calibri"/>
          <w:b/>
          <w:sz w:val="28"/>
          <w:szCs w:val="28"/>
          <w:lang w:val="el-GR"/>
        </w:rPr>
        <w:t xml:space="preserve">0: Χαιρετισμοί </w:t>
      </w:r>
    </w:p>
    <w:p w:rsidR="009E141E" w:rsidRPr="00323793" w:rsidRDefault="00D5242A" w:rsidP="004B617F">
      <w:pPr>
        <w:jc w:val="both"/>
        <w:rPr>
          <w:rFonts w:ascii="Calibri" w:hAnsi="Calibri"/>
          <w:sz w:val="28"/>
          <w:szCs w:val="28"/>
          <w:lang w:val="el-GR"/>
        </w:rPr>
      </w:pPr>
      <w:r w:rsidRPr="00323793">
        <w:rPr>
          <w:rFonts w:ascii="Calibri" w:hAnsi="Calibri"/>
          <w:b/>
          <w:sz w:val="28"/>
          <w:szCs w:val="28"/>
          <w:lang w:val="el-GR"/>
        </w:rPr>
        <w:t>Λ.</w:t>
      </w:r>
      <w:r w:rsidR="009E141E" w:rsidRPr="00323793">
        <w:rPr>
          <w:rFonts w:ascii="Calibri" w:hAnsi="Calibri"/>
          <w:b/>
          <w:sz w:val="28"/>
          <w:szCs w:val="28"/>
          <w:lang w:val="el-GR"/>
        </w:rPr>
        <w:t xml:space="preserve"> Χρυσοχοϊδου</w:t>
      </w:r>
      <w:r w:rsidR="005B17AA" w:rsidRPr="00323793">
        <w:rPr>
          <w:rFonts w:ascii="Calibri" w:hAnsi="Calibri"/>
          <w:b/>
          <w:sz w:val="28"/>
          <w:szCs w:val="28"/>
          <w:lang w:val="el-GR"/>
        </w:rPr>
        <w:t xml:space="preserve"> </w:t>
      </w:r>
      <w:r w:rsidR="009E141E" w:rsidRPr="00323793">
        <w:rPr>
          <w:rFonts w:ascii="Calibri" w:hAnsi="Calibri"/>
          <w:b/>
          <w:sz w:val="28"/>
          <w:szCs w:val="28"/>
          <w:lang w:val="el-GR"/>
        </w:rPr>
        <w:t>-</w:t>
      </w:r>
      <w:r w:rsidR="005B17AA" w:rsidRPr="00323793">
        <w:rPr>
          <w:rFonts w:ascii="Calibri" w:hAnsi="Calibri"/>
          <w:b/>
          <w:sz w:val="28"/>
          <w:szCs w:val="28"/>
          <w:lang w:val="el-GR"/>
        </w:rPr>
        <w:t xml:space="preserve"> </w:t>
      </w:r>
      <w:r w:rsidR="0050037F" w:rsidRPr="00323793">
        <w:rPr>
          <w:rFonts w:ascii="Calibri" w:hAnsi="Calibri"/>
          <w:b/>
          <w:sz w:val="28"/>
          <w:szCs w:val="28"/>
          <w:lang w:val="el-GR"/>
        </w:rPr>
        <w:t>Αργυροπούλου</w:t>
      </w:r>
      <w:r w:rsidR="0050037F" w:rsidRPr="00323793">
        <w:rPr>
          <w:rFonts w:ascii="Calibri" w:hAnsi="Calibri"/>
          <w:sz w:val="28"/>
          <w:szCs w:val="28"/>
          <w:lang w:val="el-GR"/>
        </w:rPr>
        <w:t>, Πρόεδρος Δ</w:t>
      </w:r>
      <w:r w:rsidR="00206691" w:rsidRPr="00323793">
        <w:rPr>
          <w:rFonts w:ascii="Calibri" w:hAnsi="Calibri"/>
          <w:sz w:val="28"/>
          <w:szCs w:val="28"/>
          <w:lang w:val="el-GR"/>
        </w:rPr>
        <w:t>.</w:t>
      </w:r>
      <w:r w:rsidR="0050037F" w:rsidRPr="00323793">
        <w:rPr>
          <w:rFonts w:ascii="Calibri" w:hAnsi="Calibri"/>
          <w:sz w:val="28"/>
          <w:szCs w:val="28"/>
          <w:lang w:val="el-GR"/>
        </w:rPr>
        <w:t>Σ</w:t>
      </w:r>
      <w:r w:rsidR="00206691" w:rsidRPr="00323793">
        <w:rPr>
          <w:rFonts w:ascii="Calibri" w:hAnsi="Calibri"/>
          <w:sz w:val="28"/>
          <w:szCs w:val="28"/>
          <w:lang w:val="el-GR"/>
        </w:rPr>
        <w:t>.</w:t>
      </w:r>
      <w:r w:rsidR="00E20D8E" w:rsidRPr="00323793">
        <w:rPr>
          <w:rFonts w:ascii="Calibri" w:hAnsi="Calibri"/>
          <w:sz w:val="28"/>
          <w:szCs w:val="28"/>
          <w:lang w:val="el-GR"/>
        </w:rPr>
        <w:t>,</w:t>
      </w:r>
      <w:r w:rsidR="009E141E" w:rsidRPr="00323793">
        <w:rPr>
          <w:rFonts w:ascii="Calibri" w:hAnsi="Calibri"/>
          <w:sz w:val="28"/>
          <w:szCs w:val="28"/>
          <w:lang w:val="el-GR"/>
        </w:rPr>
        <w:t xml:space="preserve"> Ελληνικό Συμβούλιο για τους Πρόσφυγες</w:t>
      </w:r>
      <w:r w:rsidR="00E20D8E" w:rsidRPr="00323793">
        <w:rPr>
          <w:rFonts w:ascii="Calibri" w:hAnsi="Calibri"/>
          <w:sz w:val="28"/>
          <w:szCs w:val="28"/>
          <w:lang w:val="el-GR"/>
        </w:rPr>
        <w:t xml:space="preserve"> (ΕΣΠ)</w:t>
      </w:r>
    </w:p>
    <w:p w:rsidR="009E141E" w:rsidRPr="00323793" w:rsidRDefault="009E141E" w:rsidP="004B617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  <w:lang w:val="el-GR"/>
        </w:rPr>
      </w:pPr>
      <w:r w:rsidRPr="00323793">
        <w:rPr>
          <w:rFonts w:ascii="Calibri" w:hAnsi="Calibri" w:cs="Verdana"/>
          <w:b/>
          <w:bCs/>
          <w:sz w:val="28"/>
          <w:szCs w:val="28"/>
        </w:rPr>
        <w:t>R</w:t>
      </w:r>
      <w:r w:rsidRPr="00323793">
        <w:rPr>
          <w:rFonts w:ascii="Calibri" w:hAnsi="Calibri" w:cs="Verdana"/>
          <w:b/>
          <w:bCs/>
          <w:sz w:val="28"/>
          <w:szCs w:val="28"/>
          <w:lang w:val="el-GR"/>
        </w:rPr>
        <w:t>ó</w:t>
      </w:r>
      <w:r w:rsidRPr="00323793">
        <w:rPr>
          <w:rFonts w:ascii="Calibri" w:hAnsi="Calibri" w:cs="Verdana"/>
          <w:b/>
          <w:bCs/>
          <w:sz w:val="28"/>
          <w:szCs w:val="28"/>
        </w:rPr>
        <w:t>is</w:t>
      </w:r>
      <w:r w:rsidRPr="00323793">
        <w:rPr>
          <w:rFonts w:ascii="Calibri" w:hAnsi="Calibri" w:cs="Verdana"/>
          <w:b/>
          <w:bCs/>
          <w:sz w:val="28"/>
          <w:szCs w:val="28"/>
          <w:lang w:val="el-GR"/>
        </w:rPr>
        <w:t>í</w:t>
      </w:r>
      <w:r w:rsidRPr="00323793">
        <w:rPr>
          <w:rFonts w:ascii="Calibri" w:hAnsi="Calibri" w:cs="Verdana"/>
          <w:b/>
          <w:bCs/>
          <w:sz w:val="28"/>
          <w:szCs w:val="28"/>
        </w:rPr>
        <w:t>n</w:t>
      </w:r>
      <w:r w:rsidRPr="00323793">
        <w:rPr>
          <w:rFonts w:ascii="Calibri" w:hAnsi="Calibri" w:cs="Verdana"/>
          <w:b/>
          <w:bCs/>
          <w:sz w:val="28"/>
          <w:szCs w:val="28"/>
          <w:lang w:val="el-GR"/>
        </w:rPr>
        <w:t xml:space="preserve"> </w:t>
      </w:r>
      <w:r w:rsidRPr="00323793">
        <w:rPr>
          <w:rFonts w:ascii="Calibri" w:hAnsi="Calibri" w:cs="Verdana"/>
          <w:b/>
          <w:bCs/>
          <w:sz w:val="28"/>
          <w:szCs w:val="28"/>
        </w:rPr>
        <w:t>Pillay</w:t>
      </w:r>
      <w:r w:rsidRPr="00323793">
        <w:rPr>
          <w:rFonts w:ascii="Calibri" w:hAnsi="Calibri" w:cs="Verdana"/>
          <w:bCs/>
          <w:sz w:val="28"/>
          <w:szCs w:val="28"/>
          <w:lang w:val="el-GR"/>
        </w:rPr>
        <w:t xml:space="preserve">, Διευθύντρια του Προγράμματος για την Ευρώπη, </w:t>
      </w:r>
      <w:r w:rsidRPr="00323793">
        <w:rPr>
          <w:rFonts w:ascii="Calibri" w:hAnsi="Calibri"/>
          <w:sz w:val="28"/>
          <w:szCs w:val="28"/>
          <w:lang w:val="el-GR"/>
        </w:rPr>
        <w:t>Διεθνής Επιτροπή Νομικών (</w:t>
      </w:r>
      <w:r w:rsidRPr="00323793">
        <w:rPr>
          <w:rFonts w:ascii="Calibri" w:hAnsi="Calibri"/>
          <w:sz w:val="28"/>
          <w:szCs w:val="28"/>
        </w:rPr>
        <w:t>ICJ</w:t>
      </w:r>
      <w:r w:rsidRPr="00323793">
        <w:rPr>
          <w:rFonts w:ascii="Calibri" w:hAnsi="Calibri"/>
          <w:sz w:val="28"/>
          <w:szCs w:val="28"/>
          <w:lang w:val="el-GR"/>
        </w:rPr>
        <w:t>)</w:t>
      </w:r>
    </w:p>
    <w:p w:rsidR="009E141E" w:rsidRPr="00323793" w:rsidRDefault="009E141E" w:rsidP="004B617F">
      <w:pPr>
        <w:jc w:val="both"/>
        <w:rPr>
          <w:rFonts w:ascii="Calibri" w:hAnsi="Calibri"/>
          <w:sz w:val="28"/>
          <w:szCs w:val="28"/>
          <w:lang w:val="el-GR"/>
        </w:rPr>
      </w:pPr>
      <w:r w:rsidRPr="00323793">
        <w:rPr>
          <w:rFonts w:ascii="Calibri" w:hAnsi="Calibri"/>
          <w:b/>
          <w:sz w:val="28"/>
          <w:szCs w:val="28"/>
          <w:lang w:val="el-GR"/>
        </w:rPr>
        <w:t>Βασίλειος Αλεξανδρής</w:t>
      </w:r>
      <w:r w:rsidRPr="00323793">
        <w:rPr>
          <w:rFonts w:ascii="Calibri" w:hAnsi="Calibri"/>
          <w:sz w:val="28"/>
          <w:szCs w:val="28"/>
          <w:lang w:val="el-GR"/>
        </w:rPr>
        <w:t>, Πρόεδρος Δικηγορικού Συλλόγου Αθηνών</w:t>
      </w:r>
    </w:p>
    <w:p w:rsidR="009E141E" w:rsidRPr="00323793" w:rsidRDefault="009E141E" w:rsidP="004B617F">
      <w:pPr>
        <w:jc w:val="both"/>
        <w:rPr>
          <w:rFonts w:ascii="Calibri" w:hAnsi="Calibri"/>
          <w:color w:val="000000"/>
          <w:sz w:val="28"/>
          <w:szCs w:val="28"/>
          <w:lang w:val="el-GR"/>
        </w:rPr>
      </w:pPr>
      <w:r w:rsidRPr="00323793">
        <w:rPr>
          <w:rFonts w:ascii="Calibri" w:hAnsi="Calibri"/>
          <w:color w:val="000000"/>
          <w:sz w:val="28"/>
          <w:szCs w:val="28"/>
          <w:lang w:val="el-GR"/>
        </w:rPr>
        <w:t>Εκπρόσωπος Υπουργείο</w:t>
      </w:r>
      <w:r w:rsidR="00E20D8E" w:rsidRPr="00323793">
        <w:rPr>
          <w:rFonts w:ascii="Calibri" w:hAnsi="Calibri"/>
          <w:color w:val="000000"/>
          <w:sz w:val="28"/>
          <w:szCs w:val="28"/>
          <w:lang w:val="el-GR"/>
        </w:rPr>
        <w:t>υ</w:t>
      </w:r>
      <w:r w:rsidRPr="00323793">
        <w:rPr>
          <w:rFonts w:ascii="Calibri" w:hAnsi="Calibri"/>
          <w:color w:val="000000"/>
          <w:sz w:val="28"/>
          <w:szCs w:val="28"/>
          <w:lang w:val="el-GR"/>
        </w:rPr>
        <w:t xml:space="preserve"> Δημόσιας Τάξης και Προστασίας του Πολίτη</w:t>
      </w:r>
    </w:p>
    <w:p w:rsidR="009E141E" w:rsidRPr="00323793" w:rsidRDefault="009E141E" w:rsidP="004B617F">
      <w:pPr>
        <w:jc w:val="both"/>
        <w:rPr>
          <w:rFonts w:ascii="Calibri" w:hAnsi="Calibri"/>
          <w:color w:val="000000"/>
          <w:sz w:val="28"/>
          <w:szCs w:val="28"/>
          <w:lang w:val="el-GR"/>
        </w:rPr>
      </w:pPr>
      <w:r w:rsidRPr="00323793">
        <w:rPr>
          <w:rFonts w:ascii="Calibri" w:hAnsi="Calibri"/>
          <w:b/>
          <w:color w:val="000000"/>
          <w:sz w:val="28"/>
          <w:szCs w:val="28"/>
          <w:lang w:val="el-GR"/>
        </w:rPr>
        <w:t>Λαμπρινή Φακίτσα</w:t>
      </w:r>
      <w:r w:rsidRPr="00323793">
        <w:rPr>
          <w:rFonts w:ascii="Calibri" w:hAnsi="Calibri"/>
          <w:color w:val="000000"/>
          <w:sz w:val="28"/>
          <w:szCs w:val="28"/>
          <w:lang w:val="el-GR"/>
        </w:rPr>
        <w:t xml:space="preserve">, </w:t>
      </w:r>
      <w:r w:rsidR="0040464F" w:rsidRPr="00323793">
        <w:rPr>
          <w:rFonts w:ascii="Calibri" w:hAnsi="Calibri"/>
          <w:color w:val="000000"/>
          <w:sz w:val="28"/>
          <w:szCs w:val="28"/>
          <w:lang w:val="el-GR"/>
        </w:rPr>
        <w:t xml:space="preserve">Πρωτοδίκης, </w:t>
      </w:r>
      <w:r w:rsidR="00E20D8E" w:rsidRPr="00323793">
        <w:rPr>
          <w:rFonts w:ascii="Calibri" w:hAnsi="Calibri"/>
          <w:color w:val="000000"/>
          <w:sz w:val="28"/>
          <w:szCs w:val="28"/>
          <w:lang w:val="el-GR"/>
        </w:rPr>
        <w:t xml:space="preserve">Αντιπρόεδρος, </w:t>
      </w:r>
      <w:r w:rsidRPr="00323793">
        <w:rPr>
          <w:rFonts w:ascii="Calibri" w:hAnsi="Calibri"/>
          <w:color w:val="000000"/>
          <w:sz w:val="28"/>
          <w:szCs w:val="28"/>
          <w:lang w:val="el-GR"/>
        </w:rPr>
        <w:t>Ένωση Διοικητικών Δικαστών</w:t>
      </w:r>
    </w:p>
    <w:p w:rsidR="00D5242A" w:rsidRPr="00323793" w:rsidRDefault="00D5242A" w:rsidP="004B617F">
      <w:pPr>
        <w:jc w:val="both"/>
        <w:rPr>
          <w:rFonts w:ascii="Calibri" w:hAnsi="Calibri"/>
          <w:color w:val="000000"/>
          <w:sz w:val="28"/>
          <w:szCs w:val="28"/>
          <w:lang w:val="el-GR"/>
        </w:rPr>
      </w:pPr>
      <w:r w:rsidRPr="00323793">
        <w:rPr>
          <w:rFonts w:ascii="Calibri" w:hAnsi="Calibri"/>
          <w:b/>
          <w:color w:val="000000"/>
          <w:sz w:val="28"/>
          <w:szCs w:val="28"/>
          <w:lang w:val="el-GR"/>
        </w:rPr>
        <w:t>Ελένη Πετράκη</w:t>
      </w:r>
      <w:r w:rsidRPr="00323793">
        <w:rPr>
          <w:rFonts w:ascii="Calibri" w:hAnsi="Calibri"/>
          <w:color w:val="000000"/>
          <w:sz w:val="28"/>
          <w:szCs w:val="28"/>
          <w:lang w:val="el-GR"/>
        </w:rPr>
        <w:t>, Υπηρεσία Ασύλου</w:t>
      </w:r>
      <w:r w:rsidRPr="00323793">
        <w:rPr>
          <w:rFonts w:ascii="Calibri" w:hAnsi="Calibri"/>
          <w:sz w:val="28"/>
          <w:szCs w:val="28"/>
          <w:lang w:val="el-GR"/>
        </w:rPr>
        <w:t>, Γραφείο Δημοσίων Σχέσεων και Ενημέρωσης</w:t>
      </w:r>
    </w:p>
    <w:p w:rsidR="009E141E" w:rsidRPr="00323793" w:rsidRDefault="009E141E" w:rsidP="004B617F">
      <w:pPr>
        <w:jc w:val="both"/>
        <w:rPr>
          <w:rFonts w:ascii="Calibri" w:hAnsi="Calibri"/>
          <w:sz w:val="28"/>
          <w:szCs w:val="28"/>
          <w:lang w:val="el-GR"/>
        </w:rPr>
      </w:pPr>
    </w:p>
    <w:p w:rsidR="005B17AA" w:rsidRPr="00323793" w:rsidRDefault="005B17AA" w:rsidP="004B617F">
      <w:pPr>
        <w:jc w:val="both"/>
        <w:rPr>
          <w:rFonts w:ascii="Calibri" w:hAnsi="Calibri"/>
          <w:sz w:val="28"/>
          <w:szCs w:val="28"/>
          <w:lang w:val="el-GR"/>
        </w:rPr>
      </w:pPr>
    </w:p>
    <w:p w:rsidR="00D67453" w:rsidRPr="00323793" w:rsidRDefault="00D67453" w:rsidP="004B617F">
      <w:pPr>
        <w:jc w:val="both"/>
        <w:rPr>
          <w:rFonts w:ascii="Calibri" w:hAnsi="Calibri"/>
          <w:sz w:val="28"/>
          <w:szCs w:val="28"/>
          <w:lang w:val="el-GR"/>
        </w:rPr>
      </w:pPr>
    </w:p>
    <w:p w:rsidR="00577411" w:rsidRPr="00323793" w:rsidRDefault="00577411" w:rsidP="004B617F">
      <w:pPr>
        <w:jc w:val="both"/>
        <w:rPr>
          <w:rFonts w:ascii="Calibri" w:hAnsi="Calibri"/>
          <w:sz w:val="28"/>
          <w:szCs w:val="28"/>
          <w:lang w:val="el-GR"/>
        </w:rPr>
      </w:pPr>
    </w:p>
    <w:p w:rsidR="009E141E" w:rsidRPr="00323793" w:rsidRDefault="00562F71" w:rsidP="00425568">
      <w:pPr>
        <w:rPr>
          <w:rFonts w:ascii="Calibri" w:hAnsi="Calibri"/>
          <w:sz w:val="28"/>
          <w:szCs w:val="28"/>
          <w:lang w:val="el-GR"/>
        </w:rPr>
      </w:pPr>
      <w:r w:rsidRPr="00323793">
        <w:rPr>
          <w:rFonts w:ascii="Calibri" w:hAnsi="Calibri"/>
          <w:b/>
          <w:sz w:val="28"/>
          <w:szCs w:val="28"/>
          <w:lang w:val="el-GR"/>
        </w:rPr>
        <w:br w:type="page"/>
      </w:r>
      <w:r w:rsidR="009E141E" w:rsidRPr="00323793">
        <w:rPr>
          <w:rFonts w:ascii="Calibri" w:hAnsi="Calibri"/>
          <w:b/>
          <w:sz w:val="28"/>
          <w:szCs w:val="28"/>
          <w:lang w:val="el-GR"/>
        </w:rPr>
        <w:lastRenderedPageBreak/>
        <w:t>14.</w:t>
      </w:r>
      <w:r w:rsidR="00CA65F2" w:rsidRPr="00323793">
        <w:rPr>
          <w:rFonts w:ascii="Calibri" w:hAnsi="Calibri"/>
          <w:b/>
          <w:sz w:val="28"/>
          <w:szCs w:val="28"/>
          <w:lang w:val="el-GR"/>
        </w:rPr>
        <w:t>0</w:t>
      </w:r>
      <w:r w:rsidR="009E141E" w:rsidRPr="00323793">
        <w:rPr>
          <w:rFonts w:ascii="Calibri" w:hAnsi="Calibri"/>
          <w:b/>
          <w:sz w:val="28"/>
          <w:szCs w:val="28"/>
          <w:lang w:val="el-GR"/>
        </w:rPr>
        <w:t>0</w:t>
      </w:r>
      <w:r w:rsidR="005B17AA" w:rsidRPr="00323793">
        <w:rPr>
          <w:rFonts w:ascii="Calibri" w:hAnsi="Calibri"/>
          <w:b/>
          <w:sz w:val="28"/>
          <w:szCs w:val="28"/>
          <w:lang w:val="el-GR"/>
        </w:rPr>
        <w:t xml:space="preserve"> </w:t>
      </w:r>
      <w:r w:rsidR="009E141E" w:rsidRPr="00323793">
        <w:rPr>
          <w:rFonts w:ascii="Calibri" w:hAnsi="Calibri"/>
          <w:b/>
          <w:sz w:val="28"/>
          <w:szCs w:val="28"/>
          <w:lang w:val="el-GR"/>
        </w:rPr>
        <w:t>–16.30: Εισαγωγική συνεδρία</w:t>
      </w:r>
      <w:r w:rsidR="00212CDB" w:rsidRPr="00323793">
        <w:rPr>
          <w:rFonts w:ascii="Calibri" w:hAnsi="Calibri"/>
          <w:b/>
          <w:sz w:val="28"/>
          <w:szCs w:val="28"/>
          <w:lang w:val="el-GR"/>
        </w:rPr>
        <w:t xml:space="preserve">: </w:t>
      </w:r>
      <w:r w:rsidR="009E141E" w:rsidRPr="00323793">
        <w:rPr>
          <w:rFonts w:ascii="Calibri" w:hAnsi="Calibri"/>
          <w:b/>
          <w:i/>
          <w:sz w:val="28"/>
          <w:szCs w:val="28"/>
          <w:lang w:val="el-GR"/>
        </w:rPr>
        <w:t>«Ποιος είναι ο ‘</w:t>
      </w:r>
      <w:r w:rsidR="00E20D8E" w:rsidRPr="00323793">
        <w:rPr>
          <w:rFonts w:ascii="Calibri" w:hAnsi="Calibri"/>
          <w:b/>
          <w:i/>
          <w:sz w:val="28"/>
          <w:szCs w:val="28"/>
          <w:lang w:val="el-GR"/>
        </w:rPr>
        <w:t xml:space="preserve">διοικητικά </w:t>
      </w:r>
      <w:r w:rsidR="009E141E" w:rsidRPr="00323793">
        <w:rPr>
          <w:rFonts w:ascii="Calibri" w:hAnsi="Calibri"/>
          <w:b/>
          <w:i/>
          <w:sz w:val="28"/>
          <w:szCs w:val="28"/>
          <w:lang w:val="el-GR"/>
        </w:rPr>
        <w:t>κρατούμενος’; Τι είναι η ‘διοικητική κράτηση’;»</w:t>
      </w:r>
      <w:r w:rsidR="00212CDB" w:rsidRPr="00323793">
        <w:rPr>
          <w:rFonts w:ascii="Calibri" w:hAnsi="Calibri"/>
          <w:sz w:val="28"/>
          <w:szCs w:val="28"/>
          <w:lang w:val="el-GR"/>
        </w:rPr>
        <w:t xml:space="preserve"> (συντονισμός </w:t>
      </w:r>
      <w:r w:rsidR="00212CDB" w:rsidRPr="00323793">
        <w:rPr>
          <w:rFonts w:ascii="Calibri" w:hAnsi="Calibri"/>
          <w:sz w:val="28"/>
          <w:szCs w:val="28"/>
        </w:rPr>
        <w:t>M</w:t>
      </w:r>
      <w:r w:rsidR="00212CDB" w:rsidRPr="00323793">
        <w:rPr>
          <w:rFonts w:ascii="Calibri" w:hAnsi="Calibri"/>
          <w:sz w:val="28"/>
          <w:szCs w:val="28"/>
          <w:lang w:val="el-GR"/>
        </w:rPr>
        <w:t xml:space="preserve">. </w:t>
      </w:r>
      <w:r w:rsidR="00212CDB" w:rsidRPr="00323793">
        <w:rPr>
          <w:rFonts w:ascii="Calibri" w:hAnsi="Calibri"/>
          <w:sz w:val="28"/>
          <w:szCs w:val="28"/>
        </w:rPr>
        <w:t>Frigo</w:t>
      </w:r>
      <w:r w:rsidR="00212CDB" w:rsidRPr="00323793">
        <w:rPr>
          <w:rFonts w:ascii="Calibri" w:hAnsi="Calibri"/>
          <w:sz w:val="28"/>
          <w:szCs w:val="28"/>
          <w:lang w:val="el-GR"/>
        </w:rPr>
        <w:t>, ICJ)</w:t>
      </w:r>
    </w:p>
    <w:p w:rsidR="005B17AA" w:rsidRPr="00323793" w:rsidRDefault="005B17AA" w:rsidP="004B617F">
      <w:pPr>
        <w:jc w:val="both"/>
        <w:rPr>
          <w:rFonts w:ascii="Calibri" w:hAnsi="Calibri"/>
          <w:sz w:val="28"/>
          <w:szCs w:val="28"/>
          <w:lang w:val="el-GR"/>
        </w:rPr>
      </w:pPr>
      <w:r w:rsidRPr="00323793">
        <w:rPr>
          <w:rFonts w:ascii="Calibri" w:hAnsi="Calibri"/>
          <w:sz w:val="28"/>
          <w:szCs w:val="28"/>
          <w:lang w:val="el-GR"/>
        </w:rPr>
        <w:t>α</w:t>
      </w:r>
      <w:r w:rsidR="00D67453" w:rsidRPr="00323793">
        <w:rPr>
          <w:rFonts w:ascii="Calibri" w:hAnsi="Calibri"/>
          <w:sz w:val="28"/>
          <w:szCs w:val="28"/>
          <w:lang w:val="el-GR"/>
        </w:rPr>
        <w:t>.</w:t>
      </w:r>
      <w:r w:rsidR="00D67453" w:rsidRPr="00323793">
        <w:rPr>
          <w:rFonts w:ascii="Calibri" w:hAnsi="Calibri"/>
          <w:sz w:val="28"/>
          <w:szCs w:val="28"/>
          <w:lang w:val="el-GR"/>
        </w:rPr>
        <w:tab/>
      </w:r>
      <w:r w:rsidR="0076268D" w:rsidRPr="00323793">
        <w:rPr>
          <w:rFonts w:ascii="Calibri" w:hAnsi="Calibri"/>
          <w:sz w:val="28"/>
          <w:szCs w:val="28"/>
          <w:lang w:val="el-GR"/>
        </w:rPr>
        <w:t>«</w:t>
      </w:r>
      <w:r w:rsidR="009E141E" w:rsidRPr="00323793">
        <w:rPr>
          <w:rFonts w:ascii="Calibri" w:hAnsi="Calibri"/>
          <w:sz w:val="28"/>
          <w:szCs w:val="28"/>
          <w:lang w:val="el-GR"/>
        </w:rPr>
        <w:t>Μεταναστευτικά ρεύματα και τα αίτιά τους</w:t>
      </w:r>
      <w:r w:rsidR="00D2414E" w:rsidRPr="00323793">
        <w:rPr>
          <w:rFonts w:ascii="Calibri" w:hAnsi="Calibri"/>
          <w:sz w:val="28"/>
          <w:szCs w:val="28"/>
          <w:lang w:val="el-GR"/>
        </w:rPr>
        <w:t xml:space="preserve">: </w:t>
      </w:r>
      <w:r w:rsidR="00D2414E" w:rsidRPr="00562F71">
        <w:rPr>
          <w:rFonts w:ascii="Helvetica" w:hAnsi="Helvetica" w:cs="Helvetica"/>
          <w:lang w:val="el-GR"/>
        </w:rPr>
        <w:t>απομυθοποιώντας τον ‘οικονομικό μετανάστη’</w:t>
      </w:r>
      <w:r w:rsidR="0040464F" w:rsidRPr="00323793">
        <w:rPr>
          <w:rFonts w:ascii="Calibri" w:hAnsi="Calibri"/>
          <w:sz w:val="28"/>
          <w:szCs w:val="28"/>
          <w:lang w:val="el-GR"/>
        </w:rPr>
        <w:t>»</w:t>
      </w:r>
      <w:r w:rsidR="009E141E" w:rsidRPr="00323793">
        <w:rPr>
          <w:rFonts w:ascii="Calibri" w:hAnsi="Calibri"/>
          <w:sz w:val="28"/>
          <w:szCs w:val="28"/>
          <w:lang w:val="el-GR"/>
        </w:rPr>
        <w:t xml:space="preserve">: </w:t>
      </w:r>
      <w:r w:rsidR="009E141E" w:rsidRPr="00323793">
        <w:rPr>
          <w:rFonts w:ascii="Calibri" w:hAnsi="Calibri"/>
          <w:b/>
          <w:sz w:val="28"/>
          <w:szCs w:val="28"/>
          <w:lang w:val="el-GR"/>
        </w:rPr>
        <w:t>Α. Παπαδόπουλος</w:t>
      </w:r>
      <w:r w:rsidR="009E141E" w:rsidRPr="00323793">
        <w:rPr>
          <w:rFonts w:ascii="Calibri" w:hAnsi="Calibri"/>
          <w:sz w:val="28"/>
          <w:szCs w:val="28"/>
          <w:lang w:val="el-GR"/>
        </w:rPr>
        <w:t>, καθηγητής, Χαροκόπειο Πανεπιστήμιο Αθηνών</w:t>
      </w:r>
    </w:p>
    <w:p w:rsidR="005B17AA" w:rsidRPr="00323793" w:rsidRDefault="005B17AA" w:rsidP="004B617F">
      <w:pPr>
        <w:jc w:val="both"/>
        <w:rPr>
          <w:rFonts w:ascii="Calibri" w:hAnsi="Calibri"/>
          <w:sz w:val="28"/>
          <w:szCs w:val="28"/>
          <w:lang w:val="el-GR"/>
        </w:rPr>
      </w:pPr>
      <w:r w:rsidRPr="00323793">
        <w:rPr>
          <w:rFonts w:ascii="Calibri" w:hAnsi="Calibri"/>
          <w:sz w:val="28"/>
          <w:szCs w:val="28"/>
          <w:lang w:val="el-GR"/>
        </w:rPr>
        <w:t>β.</w:t>
      </w:r>
      <w:r w:rsidRPr="00323793">
        <w:rPr>
          <w:rFonts w:ascii="Calibri" w:hAnsi="Calibri"/>
          <w:sz w:val="28"/>
          <w:szCs w:val="28"/>
          <w:lang w:val="el-GR"/>
        </w:rPr>
        <w:tab/>
        <w:t xml:space="preserve"> </w:t>
      </w:r>
      <w:r w:rsidR="009E141E" w:rsidRPr="00323793">
        <w:rPr>
          <w:rFonts w:ascii="Calibri" w:hAnsi="Calibri"/>
          <w:sz w:val="28"/>
          <w:szCs w:val="28"/>
          <w:lang w:val="el-GR"/>
        </w:rPr>
        <w:t>«Ποιος είναι πρόσφυγας, μικτές μεταναστευτικές ροές και νέες τάσεις, η διάκριση μεταξύ προσφύγων και μεταναστών για οικονομικούς ή άλλους λόγους»</w:t>
      </w:r>
      <w:r w:rsidR="005075BB" w:rsidRPr="00323793">
        <w:rPr>
          <w:rFonts w:ascii="Calibri" w:hAnsi="Calibri"/>
          <w:sz w:val="28"/>
          <w:szCs w:val="28"/>
          <w:lang w:val="el-GR"/>
        </w:rPr>
        <w:t xml:space="preserve">: </w:t>
      </w:r>
      <w:r w:rsidR="0040464F" w:rsidRPr="00323793">
        <w:rPr>
          <w:rFonts w:ascii="Calibri" w:hAnsi="Calibri"/>
          <w:b/>
          <w:sz w:val="28"/>
          <w:szCs w:val="28"/>
          <w:lang w:val="el-GR"/>
        </w:rPr>
        <w:t>Κ. Στεφανάκη</w:t>
      </w:r>
      <w:r w:rsidR="0040464F" w:rsidRPr="00323793">
        <w:rPr>
          <w:rFonts w:ascii="Calibri" w:hAnsi="Calibri"/>
          <w:sz w:val="28"/>
          <w:szCs w:val="28"/>
          <w:lang w:val="el-GR"/>
        </w:rPr>
        <w:t xml:space="preserve">, Επικεφαλής Τμήματος Προστασίας, </w:t>
      </w:r>
      <w:r w:rsidR="009E141E" w:rsidRPr="00323793">
        <w:rPr>
          <w:rFonts w:ascii="Calibri" w:hAnsi="Calibri"/>
          <w:sz w:val="28"/>
          <w:szCs w:val="28"/>
          <w:lang w:val="el-GR"/>
        </w:rPr>
        <w:t xml:space="preserve"> Ύπατη Αρμοστεία του ΟΗΕ για τους Πρόσφυγες</w:t>
      </w:r>
      <w:r w:rsidR="005075BB" w:rsidRPr="00323793">
        <w:rPr>
          <w:rFonts w:ascii="Calibri" w:hAnsi="Calibri"/>
          <w:sz w:val="28"/>
          <w:szCs w:val="28"/>
          <w:lang w:val="el-GR"/>
        </w:rPr>
        <w:t>, Γραφείο Αθήνας</w:t>
      </w:r>
    </w:p>
    <w:p w:rsidR="005B17AA" w:rsidRPr="00323793" w:rsidRDefault="005B17AA" w:rsidP="004B617F">
      <w:pPr>
        <w:jc w:val="both"/>
        <w:rPr>
          <w:rFonts w:ascii="Calibri" w:hAnsi="Calibri"/>
          <w:sz w:val="28"/>
          <w:szCs w:val="28"/>
          <w:lang w:val="el-GR"/>
        </w:rPr>
      </w:pPr>
      <w:r w:rsidRPr="00323793">
        <w:rPr>
          <w:rFonts w:ascii="Calibri" w:hAnsi="Calibri"/>
          <w:sz w:val="28"/>
          <w:szCs w:val="28"/>
          <w:lang w:val="el-GR"/>
        </w:rPr>
        <w:t>γ.</w:t>
      </w:r>
      <w:r w:rsidRPr="00323793">
        <w:rPr>
          <w:rFonts w:ascii="Calibri" w:hAnsi="Calibri"/>
          <w:sz w:val="28"/>
          <w:szCs w:val="28"/>
          <w:lang w:val="el-GR"/>
        </w:rPr>
        <w:tab/>
      </w:r>
      <w:r w:rsidR="009E141E" w:rsidRPr="00323793">
        <w:rPr>
          <w:rFonts w:ascii="Calibri" w:hAnsi="Calibri"/>
          <w:sz w:val="28"/>
          <w:szCs w:val="28"/>
          <w:lang w:val="el-GR"/>
        </w:rPr>
        <w:t>«Τι είναι η διοικητική κράτηση σύμφωνα με το διεθνές δίκαιο δικαιωμάτων</w:t>
      </w:r>
      <w:r w:rsidR="00324BAC" w:rsidRPr="00323793">
        <w:rPr>
          <w:rFonts w:ascii="Calibri" w:hAnsi="Calibri"/>
          <w:sz w:val="28"/>
          <w:szCs w:val="28"/>
          <w:lang w:val="el-GR"/>
        </w:rPr>
        <w:t xml:space="preserve"> του ανθρώπου</w:t>
      </w:r>
      <w:r w:rsidR="009E141E" w:rsidRPr="00323793">
        <w:rPr>
          <w:rFonts w:ascii="Calibri" w:hAnsi="Calibri"/>
          <w:sz w:val="28"/>
          <w:szCs w:val="28"/>
          <w:lang w:val="el-GR"/>
        </w:rPr>
        <w:t xml:space="preserve">»: </w:t>
      </w:r>
      <w:r w:rsidR="009E141E" w:rsidRPr="00323793">
        <w:rPr>
          <w:rFonts w:ascii="Calibri" w:hAnsi="Calibri"/>
          <w:b/>
          <w:sz w:val="28"/>
          <w:szCs w:val="28"/>
          <w:lang w:val="el-GR"/>
        </w:rPr>
        <w:t>Roisin Pillay</w:t>
      </w:r>
      <w:r w:rsidR="005075BB" w:rsidRPr="00323793">
        <w:rPr>
          <w:rFonts w:ascii="Calibri" w:hAnsi="Calibri"/>
          <w:sz w:val="28"/>
          <w:szCs w:val="28"/>
          <w:lang w:val="el-GR"/>
        </w:rPr>
        <w:t xml:space="preserve">, </w:t>
      </w:r>
      <w:r w:rsidR="009E141E" w:rsidRPr="00323793">
        <w:rPr>
          <w:rFonts w:ascii="Calibri" w:hAnsi="Calibri"/>
          <w:sz w:val="28"/>
          <w:szCs w:val="28"/>
          <w:lang w:val="el-GR"/>
        </w:rPr>
        <w:t>ICJ</w:t>
      </w:r>
    </w:p>
    <w:p w:rsidR="009E141E" w:rsidRPr="00323793" w:rsidRDefault="005B17AA" w:rsidP="00562F71">
      <w:pPr>
        <w:jc w:val="both"/>
        <w:rPr>
          <w:rFonts w:ascii="Calibri" w:hAnsi="Calibri"/>
          <w:sz w:val="28"/>
          <w:szCs w:val="28"/>
          <w:lang w:val="el-GR"/>
        </w:rPr>
      </w:pPr>
      <w:r w:rsidRPr="00323793">
        <w:rPr>
          <w:rFonts w:ascii="Calibri" w:hAnsi="Calibri"/>
          <w:sz w:val="28"/>
          <w:szCs w:val="28"/>
          <w:lang w:val="el-GR"/>
        </w:rPr>
        <w:t>δ.</w:t>
      </w:r>
      <w:r w:rsidRPr="00323793">
        <w:rPr>
          <w:rFonts w:ascii="Calibri" w:hAnsi="Calibri"/>
          <w:sz w:val="28"/>
          <w:szCs w:val="28"/>
          <w:lang w:val="el-GR"/>
        </w:rPr>
        <w:tab/>
      </w:r>
      <w:r w:rsidR="009E141E" w:rsidRPr="00323793">
        <w:rPr>
          <w:rFonts w:ascii="Calibri" w:hAnsi="Calibri"/>
          <w:sz w:val="28"/>
          <w:szCs w:val="28"/>
          <w:lang w:val="el-GR"/>
        </w:rPr>
        <w:t xml:space="preserve">«Το προφίλ του </w:t>
      </w:r>
      <w:r w:rsidR="00324BAC" w:rsidRPr="00323793">
        <w:rPr>
          <w:rFonts w:ascii="Calibri" w:hAnsi="Calibri"/>
          <w:sz w:val="28"/>
          <w:szCs w:val="28"/>
          <w:lang w:val="el-GR"/>
        </w:rPr>
        <w:t xml:space="preserve">διοικητικά </w:t>
      </w:r>
      <w:r w:rsidR="009E141E" w:rsidRPr="00323793">
        <w:rPr>
          <w:rFonts w:ascii="Calibri" w:hAnsi="Calibri"/>
          <w:sz w:val="28"/>
          <w:szCs w:val="28"/>
          <w:lang w:val="el-GR"/>
        </w:rPr>
        <w:t xml:space="preserve">κρατουμένου και ομάδες με ιδιαίτερα χαρακτηριστικά»: </w:t>
      </w:r>
      <w:r w:rsidR="009E141E" w:rsidRPr="00323793">
        <w:rPr>
          <w:rFonts w:ascii="Calibri" w:hAnsi="Calibri"/>
          <w:b/>
          <w:sz w:val="28"/>
          <w:szCs w:val="28"/>
          <w:lang w:val="el-GR"/>
        </w:rPr>
        <w:t>Σ. Κουλοχέρης</w:t>
      </w:r>
      <w:r w:rsidR="00562F71" w:rsidRPr="004D72BD">
        <w:rPr>
          <w:rFonts w:ascii="Calibri" w:hAnsi="Calibri"/>
          <w:sz w:val="28"/>
          <w:szCs w:val="28"/>
          <w:lang w:val="el-GR"/>
        </w:rPr>
        <w:t>, Δικηγόρος</w:t>
      </w:r>
      <w:r w:rsidR="005075BB" w:rsidRPr="00323793">
        <w:rPr>
          <w:rFonts w:ascii="Calibri" w:hAnsi="Calibri"/>
          <w:sz w:val="28"/>
          <w:szCs w:val="28"/>
          <w:lang w:val="el-GR"/>
        </w:rPr>
        <w:t xml:space="preserve">, </w:t>
      </w:r>
      <w:r w:rsidR="00E9709F" w:rsidRPr="00323793">
        <w:rPr>
          <w:rFonts w:ascii="Calibri" w:hAnsi="Calibri"/>
          <w:sz w:val="28"/>
          <w:szCs w:val="28"/>
          <w:lang w:val="el-GR"/>
        </w:rPr>
        <w:t>Επιστημονικός Υπεύθυνος, Ν</w:t>
      </w:r>
      <w:r w:rsidR="0040464F" w:rsidRPr="00323793">
        <w:rPr>
          <w:rFonts w:ascii="Calibri" w:hAnsi="Calibri"/>
          <w:sz w:val="28"/>
          <w:szCs w:val="28"/>
          <w:lang w:val="el-GR"/>
        </w:rPr>
        <w:t>.</w:t>
      </w:r>
      <w:r w:rsidR="00E9709F" w:rsidRPr="00323793">
        <w:rPr>
          <w:rFonts w:ascii="Calibri" w:hAnsi="Calibri"/>
          <w:sz w:val="28"/>
          <w:szCs w:val="28"/>
          <w:lang w:val="el-GR"/>
        </w:rPr>
        <w:t>Υ</w:t>
      </w:r>
      <w:r w:rsidR="0040464F" w:rsidRPr="00323793">
        <w:rPr>
          <w:rFonts w:ascii="Calibri" w:hAnsi="Calibri"/>
          <w:sz w:val="28"/>
          <w:szCs w:val="28"/>
          <w:lang w:val="el-GR"/>
        </w:rPr>
        <w:t>.</w:t>
      </w:r>
      <w:r w:rsidR="00E9709F" w:rsidRPr="00323793">
        <w:rPr>
          <w:rFonts w:ascii="Calibri" w:hAnsi="Calibri"/>
          <w:sz w:val="28"/>
          <w:szCs w:val="28"/>
          <w:lang w:val="el-GR"/>
        </w:rPr>
        <w:t xml:space="preserve"> </w:t>
      </w:r>
      <w:r w:rsidR="009E141E" w:rsidRPr="00323793">
        <w:rPr>
          <w:rFonts w:ascii="Calibri" w:hAnsi="Calibri"/>
          <w:sz w:val="28"/>
          <w:szCs w:val="28"/>
          <w:lang w:val="el-GR"/>
        </w:rPr>
        <w:t xml:space="preserve">ΕΣΠ </w:t>
      </w:r>
    </w:p>
    <w:p w:rsidR="009E141E" w:rsidRPr="00323793" w:rsidRDefault="009E141E" w:rsidP="00562F71">
      <w:pPr>
        <w:spacing w:before="120"/>
        <w:jc w:val="both"/>
        <w:rPr>
          <w:rFonts w:ascii="Calibri" w:hAnsi="Calibri"/>
          <w:b/>
          <w:sz w:val="28"/>
          <w:szCs w:val="28"/>
          <w:lang w:val="el-GR"/>
        </w:rPr>
      </w:pPr>
      <w:r w:rsidRPr="00323793">
        <w:rPr>
          <w:rFonts w:ascii="Calibri" w:hAnsi="Calibri"/>
          <w:b/>
          <w:sz w:val="28"/>
          <w:szCs w:val="28"/>
          <w:lang w:val="el-GR"/>
        </w:rPr>
        <w:t xml:space="preserve">Συζήτηση </w:t>
      </w:r>
    </w:p>
    <w:p w:rsidR="009E141E" w:rsidRPr="00323793" w:rsidRDefault="009E141E" w:rsidP="00562F71">
      <w:pPr>
        <w:spacing w:before="120"/>
        <w:jc w:val="both"/>
        <w:rPr>
          <w:rFonts w:ascii="Calibri" w:hAnsi="Calibri"/>
          <w:b/>
          <w:sz w:val="28"/>
          <w:szCs w:val="28"/>
          <w:lang w:val="el-GR"/>
        </w:rPr>
      </w:pPr>
      <w:r w:rsidRPr="00323793">
        <w:rPr>
          <w:rFonts w:ascii="Calibri" w:hAnsi="Calibri"/>
          <w:b/>
          <w:sz w:val="28"/>
          <w:szCs w:val="28"/>
          <w:lang w:val="el-GR"/>
        </w:rPr>
        <w:t xml:space="preserve">16.30 – 17.00: Διάλειμμα </w:t>
      </w:r>
    </w:p>
    <w:p w:rsidR="009E141E" w:rsidRPr="00323793" w:rsidRDefault="009E141E" w:rsidP="00562F71">
      <w:pPr>
        <w:spacing w:before="120"/>
        <w:jc w:val="both"/>
        <w:rPr>
          <w:rFonts w:ascii="Calibri" w:hAnsi="Calibri"/>
          <w:sz w:val="28"/>
          <w:szCs w:val="28"/>
          <w:lang w:val="el-GR"/>
        </w:rPr>
      </w:pPr>
      <w:r w:rsidRPr="00323793">
        <w:rPr>
          <w:rFonts w:ascii="Calibri" w:hAnsi="Calibri"/>
          <w:b/>
          <w:sz w:val="28"/>
          <w:szCs w:val="28"/>
          <w:lang w:val="el-GR"/>
        </w:rPr>
        <w:t xml:space="preserve">17.00 – </w:t>
      </w:r>
      <w:r w:rsidR="004B7295" w:rsidRPr="00323793">
        <w:rPr>
          <w:rFonts w:ascii="Calibri" w:hAnsi="Calibri"/>
          <w:b/>
          <w:sz w:val="28"/>
          <w:szCs w:val="28"/>
          <w:lang w:val="el-GR"/>
        </w:rPr>
        <w:t>20</w:t>
      </w:r>
      <w:r w:rsidRPr="00323793">
        <w:rPr>
          <w:rFonts w:ascii="Calibri" w:hAnsi="Calibri"/>
          <w:b/>
          <w:sz w:val="28"/>
          <w:szCs w:val="28"/>
          <w:lang w:val="el-GR"/>
        </w:rPr>
        <w:t>.</w:t>
      </w:r>
      <w:r w:rsidR="004B7295" w:rsidRPr="00323793">
        <w:rPr>
          <w:rFonts w:ascii="Calibri" w:hAnsi="Calibri"/>
          <w:b/>
          <w:sz w:val="28"/>
          <w:szCs w:val="28"/>
          <w:lang w:val="el-GR"/>
        </w:rPr>
        <w:t>0</w:t>
      </w:r>
      <w:r w:rsidRPr="00323793">
        <w:rPr>
          <w:rFonts w:ascii="Calibri" w:hAnsi="Calibri"/>
          <w:b/>
          <w:sz w:val="28"/>
          <w:szCs w:val="28"/>
          <w:lang w:val="el-GR"/>
        </w:rPr>
        <w:t>0: Δεύτερη συνεδρία</w:t>
      </w:r>
      <w:r w:rsidR="00212CDB" w:rsidRPr="00323793">
        <w:rPr>
          <w:rFonts w:ascii="Calibri" w:hAnsi="Calibri"/>
          <w:sz w:val="28"/>
          <w:szCs w:val="28"/>
          <w:lang w:val="el-GR"/>
        </w:rPr>
        <w:t xml:space="preserve">: </w:t>
      </w:r>
      <w:r w:rsidRPr="00323793">
        <w:rPr>
          <w:rFonts w:ascii="Calibri" w:hAnsi="Calibri"/>
          <w:b/>
          <w:i/>
          <w:sz w:val="28"/>
          <w:szCs w:val="28"/>
          <w:lang w:val="el-GR"/>
        </w:rPr>
        <w:t xml:space="preserve">«Η νομιμότητα της διοικητικής κράτησης </w:t>
      </w:r>
      <w:r w:rsidR="007A65CC" w:rsidRPr="00323793">
        <w:rPr>
          <w:rFonts w:ascii="Calibri" w:hAnsi="Calibri"/>
          <w:b/>
          <w:i/>
          <w:sz w:val="28"/>
          <w:szCs w:val="28"/>
          <w:lang w:val="el-GR"/>
        </w:rPr>
        <w:t xml:space="preserve">των </w:t>
      </w:r>
      <w:r w:rsidRPr="00323793">
        <w:rPr>
          <w:rFonts w:ascii="Calibri" w:hAnsi="Calibri"/>
          <w:b/>
          <w:i/>
          <w:sz w:val="28"/>
          <w:szCs w:val="28"/>
          <w:lang w:val="el-GR"/>
        </w:rPr>
        <w:t xml:space="preserve">αλλοδαπών» </w:t>
      </w:r>
      <w:r w:rsidR="00212CDB" w:rsidRPr="00323793">
        <w:rPr>
          <w:rFonts w:ascii="Calibri" w:hAnsi="Calibri"/>
          <w:sz w:val="28"/>
          <w:szCs w:val="28"/>
          <w:lang w:val="el-GR"/>
        </w:rPr>
        <w:t xml:space="preserve">(συντονισμός Γ. Παπαγεωργίου, </w:t>
      </w:r>
      <w:r w:rsidR="00D07881" w:rsidRPr="00323793">
        <w:rPr>
          <w:rFonts w:ascii="Calibri" w:hAnsi="Calibri"/>
          <w:sz w:val="28"/>
          <w:szCs w:val="28"/>
          <w:lang w:val="el-GR"/>
        </w:rPr>
        <w:t xml:space="preserve">Δ.Σ. </w:t>
      </w:r>
      <w:r w:rsidR="00212CDB" w:rsidRPr="00323793">
        <w:rPr>
          <w:rFonts w:ascii="Calibri" w:hAnsi="Calibri"/>
          <w:sz w:val="28"/>
          <w:szCs w:val="28"/>
          <w:lang w:val="el-GR"/>
        </w:rPr>
        <w:t>ΕΣΠ)</w:t>
      </w:r>
    </w:p>
    <w:p w:rsidR="009E141E" w:rsidRPr="00323793" w:rsidRDefault="0050037F" w:rsidP="00562F71">
      <w:pPr>
        <w:jc w:val="both"/>
        <w:rPr>
          <w:rFonts w:ascii="Calibri" w:hAnsi="Calibri"/>
          <w:sz w:val="28"/>
          <w:szCs w:val="28"/>
          <w:lang w:val="el-GR"/>
        </w:rPr>
      </w:pPr>
      <w:r w:rsidRPr="00323793">
        <w:rPr>
          <w:rFonts w:ascii="Calibri" w:hAnsi="Calibri"/>
          <w:sz w:val="28"/>
          <w:szCs w:val="28"/>
          <w:lang w:val="el-GR"/>
        </w:rPr>
        <w:t>α.</w:t>
      </w:r>
      <w:r w:rsidRPr="00323793">
        <w:rPr>
          <w:rFonts w:ascii="Calibri" w:hAnsi="Calibri"/>
          <w:sz w:val="28"/>
          <w:szCs w:val="28"/>
          <w:lang w:val="el-GR"/>
        </w:rPr>
        <w:tab/>
      </w:r>
      <w:r w:rsidR="009E141E" w:rsidRPr="00323793">
        <w:rPr>
          <w:rFonts w:ascii="Calibri" w:hAnsi="Calibri"/>
          <w:sz w:val="28"/>
          <w:szCs w:val="28"/>
          <w:lang w:val="el-GR"/>
        </w:rPr>
        <w:t xml:space="preserve">«Διεθνές και ευρωπαϊκό νομικό πλαίσιο και νομολογία»: </w:t>
      </w:r>
      <w:r w:rsidR="009E141E" w:rsidRPr="00323793">
        <w:rPr>
          <w:rFonts w:ascii="Calibri" w:hAnsi="Calibri"/>
          <w:b/>
          <w:sz w:val="28"/>
          <w:szCs w:val="28"/>
        </w:rPr>
        <w:t>Massimo</w:t>
      </w:r>
      <w:r w:rsidR="009E141E" w:rsidRPr="00323793">
        <w:rPr>
          <w:rFonts w:ascii="Calibri" w:hAnsi="Calibri"/>
          <w:b/>
          <w:sz w:val="28"/>
          <w:szCs w:val="28"/>
          <w:lang w:val="el-GR"/>
        </w:rPr>
        <w:t xml:space="preserve"> </w:t>
      </w:r>
      <w:r w:rsidR="009E141E" w:rsidRPr="00323793">
        <w:rPr>
          <w:rFonts w:ascii="Calibri" w:hAnsi="Calibri"/>
          <w:b/>
          <w:sz w:val="28"/>
          <w:szCs w:val="28"/>
        </w:rPr>
        <w:t>Frigo</w:t>
      </w:r>
      <w:r w:rsidR="009E141E" w:rsidRPr="00323793">
        <w:rPr>
          <w:rFonts w:ascii="Calibri" w:hAnsi="Calibri"/>
          <w:sz w:val="28"/>
          <w:szCs w:val="28"/>
          <w:lang w:val="el-GR"/>
        </w:rPr>
        <w:t>, νομικός σύμβουλος</w:t>
      </w:r>
      <w:r w:rsidR="009E141E" w:rsidRPr="00323793">
        <w:rPr>
          <w:rFonts w:ascii="Calibri" w:hAnsi="Calibri" w:cs="Verdana"/>
          <w:bCs/>
          <w:sz w:val="28"/>
          <w:szCs w:val="28"/>
          <w:lang w:val="el-GR"/>
        </w:rPr>
        <w:t xml:space="preserve"> του Προγράμματος για την Ευρώπη</w:t>
      </w:r>
      <w:r w:rsidR="005075BB" w:rsidRPr="00323793">
        <w:rPr>
          <w:rFonts w:ascii="Calibri" w:hAnsi="Calibri"/>
          <w:sz w:val="28"/>
          <w:szCs w:val="28"/>
          <w:lang w:val="el-GR"/>
        </w:rPr>
        <w:t xml:space="preserve">, </w:t>
      </w:r>
      <w:r w:rsidR="009E141E" w:rsidRPr="00323793">
        <w:rPr>
          <w:rFonts w:ascii="Calibri" w:hAnsi="Calibri"/>
          <w:sz w:val="28"/>
          <w:szCs w:val="28"/>
          <w:lang w:val="el-GR"/>
        </w:rPr>
        <w:t>ICJ</w:t>
      </w:r>
    </w:p>
    <w:p w:rsidR="009E141E" w:rsidRPr="00323793" w:rsidRDefault="0050037F" w:rsidP="004B617F">
      <w:pPr>
        <w:jc w:val="both"/>
        <w:rPr>
          <w:rFonts w:ascii="Calibri" w:hAnsi="Calibri"/>
          <w:sz w:val="28"/>
          <w:szCs w:val="28"/>
          <w:lang w:val="el-GR"/>
        </w:rPr>
      </w:pPr>
      <w:r w:rsidRPr="00323793">
        <w:rPr>
          <w:rFonts w:ascii="Calibri" w:hAnsi="Calibri"/>
          <w:sz w:val="28"/>
          <w:szCs w:val="28"/>
          <w:lang w:val="el-GR"/>
        </w:rPr>
        <w:t>β.</w:t>
      </w:r>
      <w:r w:rsidRPr="00323793">
        <w:rPr>
          <w:rFonts w:ascii="Calibri" w:hAnsi="Calibri"/>
          <w:sz w:val="28"/>
          <w:szCs w:val="28"/>
          <w:lang w:val="el-GR"/>
        </w:rPr>
        <w:tab/>
      </w:r>
      <w:r w:rsidR="009E141E" w:rsidRPr="00323793">
        <w:rPr>
          <w:rFonts w:ascii="Calibri" w:hAnsi="Calibri"/>
          <w:sz w:val="28"/>
          <w:szCs w:val="28"/>
          <w:lang w:val="el-GR"/>
        </w:rPr>
        <w:t xml:space="preserve">«Η νομιμότητα της διοικητικής κράτησης σύμφωνα με το ΕΔΔΑ»: </w:t>
      </w:r>
      <w:r w:rsidR="009E141E" w:rsidRPr="00323793">
        <w:rPr>
          <w:rFonts w:ascii="Calibri" w:hAnsi="Calibri"/>
          <w:b/>
          <w:sz w:val="28"/>
          <w:szCs w:val="28"/>
          <w:lang w:val="el-GR"/>
        </w:rPr>
        <w:t>Π. Βογιατζής</w:t>
      </w:r>
      <w:r w:rsidRPr="00323793">
        <w:rPr>
          <w:rFonts w:ascii="Calibri" w:hAnsi="Calibri"/>
          <w:sz w:val="28"/>
          <w:szCs w:val="28"/>
          <w:lang w:val="el-GR"/>
        </w:rPr>
        <w:t>,</w:t>
      </w:r>
      <w:r w:rsidR="009E141E" w:rsidRPr="00323793">
        <w:rPr>
          <w:rFonts w:ascii="Calibri" w:hAnsi="Calibri"/>
          <w:sz w:val="28"/>
          <w:szCs w:val="28"/>
          <w:lang w:val="el-GR"/>
        </w:rPr>
        <w:t xml:space="preserve"> εισηγητής (referendaire), Ευρωπαϊκό Δικαστήριο Δικαιωμάτων του Ανθρώπου </w:t>
      </w:r>
    </w:p>
    <w:p w:rsidR="009E141E" w:rsidRPr="00323793" w:rsidRDefault="0050037F" w:rsidP="004B617F">
      <w:pPr>
        <w:jc w:val="both"/>
        <w:rPr>
          <w:rFonts w:ascii="Calibri" w:hAnsi="Calibri"/>
          <w:sz w:val="28"/>
          <w:szCs w:val="28"/>
          <w:lang w:val="el-GR"/>
        </w:rPr>
      </w:pPr>
      <w:r w:rsidRPr="00323793">
        <w:rPr>
          <w:rFonts w:ascii="Calibri" w:hAnsi="Calibri"/>
          <w:sz w:val="28"/>
          <w:szCs w:val="28"/>
          <w:lang w:val="el-GR"/>
        </w:rPr>
        <w:t>γ.</w:t>
      </w:r>
      <w:r w:rsidRPr="00323793">
        <w:rPr>
          <w:rFonts w:ascii="Calibri" w:hAnsi="Calibri"/>
          <w:sz w:val="28"/>
          <w:szCs w:val="28"/>
          <w:lang w:val="el-GR"/>
        </w:rPr>
        <w:tab/>
      </w:r>
      <w:r w:rsidR="009E141E" w:rsidRPr="00323793">
        <w:rPr>
          <w:rFonts w:ascii="Calibri" w:hAnsi="Calibri"/>
          <w:sz w:val="28"/>
          <w:szCs w:val="28"/>
          <w:lang w:val="el-GR"/>
        </w:rPr>
        <w:t>«</w:t>
      </w:r>
      <w:r w:rsidR="0040464F" w:rsidRPr="00323793">
        <w:rPr>
          <w:rFonts w:ascii="Calibri" w:hAnsi="Calibri"/>
          <w:sz w:val="28"/>
          <w:szCs w:val="28"/>
          <w:lang w:val="el-GR"/>
        </w:rPr>
        <w:t xml:space="preserve">Η κατάσταση </w:t>
      </w:r>
      <w:r w:rsidR="009E141E" w:rsidRPr="00323793">
        <w:rPr>
          <w:rFonts w:ascii="Calibri" w:hAnsi="Calibri"/>
          <w:sz w:val="28"/>
          <w:szCs w:val="28"/>
          <w:lang w:val="el-GR"/>
        </w:rPr>
        <w:t>στην Ελλάδα: συστηματική, εκτεταμένη, αδιάκριτη κράτηση»:</w:t>
      </w:r>
      <w:r w:rsidR="002B6802" w:rsidRPr="00323793">
        <w:rPr>
          <w:rFonts w:ascii="Calibri" w:hAnsi="Calibri"/>
          <w:sz w:val="28"/>
          <w:szCs w:val="28"/>
          <w:lang w:val="el-GR"/>
        </w:rPr>
        <w:t xml:space="preserve"> Δρ.</w:t>
      </w:r>
      <w:r w:rsidR="009E141E" w:rsidRPr="00323793">
        <w:rPr>
          <w:rFonts w:ascii="Calibri" w:hAnsi="Calibri"/>
          <w:sz w:val="28"/>
          <w:szCs w:val="28"/>
          <w:lang w:val="el-GR"/>
        </w:rPr>
        <w:t xml:space="preserve"> </w:t>
      </w:r>
      <w:r w:rsidR="009E141E" w:rsidRPr="00323793">
        <w:rPr>
          <w:rFonts w:ascii="Calibri" w:hAnsi="Calibri"/>
          <w:b/>
          <w:sz w:val="28"/>
          <w:szCs w:val="28"/>
          <w:lang w:val="el-GR"/>
        </w:rPr>
        <w:t>Ε. Κουτσουράκη</w:t>
      </w:r>
      <w:r w:rsidR="005075BB" w:rsidRPr="00323793">
        <w:rPr>
          <w:rFonts w:ascii="Calibri" w:hAnsi="Calibri"/>
          <w:sz w:val="28"/>
          <w:szCs w:val="28"/>
          <w:lang w:val="el-GR"/>
        </w:rPr>
        <w:t>,</w:t>
      </w:r>
      <w:r w:rsidRPr="00323793">
        <w:rPr>
          <w:rFonts w:ascii="Calibri" w:hAnsi="Calibri"/>
          <w:sz w:val="28"/>
          <w:szCs w:val="28"/>
          <w:lang w:val="el-GR"/>
        </w:rPr>
        <w:t xml:space="preserve"> Δικηγόρος,</w:t>
      </w:r>
      <w:r w:rsidR="005075BB" w:rsidRPr="00323793">
        <w:rPr>
          <w:rFonts w:ascii="Calibri" w:hAnsi="Calibri"/>
          <w:sz w:val="28"/>
          <w:szCs w:val="28"/>
          <w:lang w:val="el-GR"/>
        </w:rPr>
        <w:t xml:space="preserve"> Ν</w:t>
      </w:r>
      <w:r w:rsidR="0040464F" w:rsidRPr="00323793">
        <w:rPr>
          <w:rFonts w:ascii="Calibri" w:hAnsi="Calibri"/>
          <w:sz w:val="28"/>
          <w:szCs w:val="28"/>
          <w:lang w:val="el-GR"/>
        </w:rPr>
        <w:t>.</w:t>
      </w:r>
      <w:r w:rsidR="005075BB" w:rsidRPr="00323793">
        <w:rPr>
          <w:rFonts w:ascii="Calibri" w:hAnsi="Calibri"/>
          <w:sz w:val="28"/>
          <w:szCs w:val="28"/>
          <w:lang w:val="el-GR"/>
        </w:rPr>
        <w:t>Υ</w:t>
      </w:r>
      <w:r w:rsidR="0040464F" w:rsidRPr="00323793">
        <w:rPr>
          <w:rFonts w:ascii="Calibri" w:hAnsi="Calibri"/>
          <w:sz w:val="28"/>
          <w:szCs w:val="28"/>
          <w:lang w:val="el-GR"/>
        </w:rPr>
        <w:t>.</w:t>
      </w:r>
      <w:r w:rsidR="005075BB" w:rsidRPr="00323793">
        <w:rPr>
          <w:rFonts w:ascii="Calibri" w:hAnsi="Calibri"/>
          <w:sz w:val="28"/>
          <w:szCs w:val="28"/>
          <w:lang w:val="el-GR"/>
        </w:rPr>
        <w:t xml:space="preserve"> </w:t>
      </w:r>
      <w:r w:rsidR="009E141E" w:rsidRPr="00323793">
        <w:rPr>
          <w:rFonts w:ascii="Calibri" w:hAnsi="Calibri"/>
          <w:sz w:val="28"/>
          <w:szCs w:val="28"/>
          <w:lang w:val="el-GR"/>
        </w:rPr>
        <w:t>ΕΣΠ</w:t>
      </w:r>
    </w:p>
    <w:p w:rsidR="004B7295" w:rsidRPr="00323793" w:rsidRDefault="0050037F" w:rsidP="004B7295">
      <w:pPr>
        <w:jc w:val="both"/>
        <w:rPr>
          <w:rFonts w:ascii="Calibri" w:hAnsi="Calibri"/>
          <w:sz w:val="28"/>
          <w:szCs w:val="28"/>
          <w:lang w:val="el-GR"/>
        </w:rPr>
      </w:pPr>
      <w:r w:rsidRPr="00323793">
        <w:rPr>
          <w:rFonts w:ascii="Calibri" w:hAnsi="Calibri"/>
          <w:sz w:val="28"/>
          <w:szCs w:val="28"/>
          <w:lang w:val="el-GR"/>
        </w:rPr>
        <w:t>δ.</w:t>
      </w:r>
      <w:r w:rsidRPr="00323793">
        <w:rPr>
          <w:rFonts w:ascii="Calibri" w:hAnsi="Calibri"/>
          <w:sz w:val="28"/>
          <w:szCs w:val="28"/>
          <w:lang w:val="el-GR"/>
        </w:rPr>
        <w:tab/>
      </w:r>
      <w:r w:rsidR="009E141E" w:rsidRPr="00323793">
        <w:rPr>
          <w:rFonts w:ascii="Calibri" w:hAnsi="Calibri"/>
          <w:sz w:val="28"/>
          <w:szCs w:val="28"/>
          <w:lang w:val="el-GR"/>
        </w:rPr>
        <w:t>«</w:t>
      </w:r>
      <w:r w:rsidR="00D5242A" w:rsidRPr="00323793">
        <w:rPr>
          <w:rFonts w:ascii="Calibri" w:hAnsi="Calibri" w:cs="Helvetica"/>
          <w:sz w:val="28"/>
          <w:szCs w:val="28"/>
          <w:lang w:val="el-GR"/>
        </w:rPr>
        <w:t>Αιτούντες άσυλο υπό διοικητική κράτηση</w:t>
      </w:r>
      <w:r w:rsidR="009E141E" w:rsidRPr="00323793">
        <w:rPr>
          <w:rFonts w:ascii="Calibri" w:hAnsi="Calibri"/>
          <w:sz w:val="28"/>
          <w:szCs w:val="28"/>
          <w:lang w:val="el-GR"/>
        </w:rPr>
        <w:t xml:space="preserve">»: </w:t>
      </w:r>
      <w:r w:rsidR="009E141E" w:rsidRPr="00323793">
        <w:rPr>
          <w:rFonts w:ascii="Calibri" w:hAnsi="Calibri"/>
          <w:b/>
          <w:sz w:val="28"/>
          <w:szCs w:val="28"/>
          <w:lang w:val="el-GR"/>
        </w:rPr>
        <w:t>Ι. Καλαμάρης</w:t>
      </w:r>
      <w:r w:rsidR="009E141E" w:rsidRPr="00323793">
        <w:rPr>
          <w:rFonts w:ascii="Calibri" w:hAnsi="Calibri"/>
          <w:sz w:val="28"/>
          <w:szCs w:val="28"/>
          <w:lang w:val="el-GR"/>
        </w:rPr>
        <w:t xml:space="preserve">, </w:t>
      </w:r>
      <w:r w:rsidR="00D07881" w:rsidRPr="00323793">
        <w:rPr>
          <w:rFonts w:ascii="Calibri" w:hAnsi="Calibri"/>
          <w:sz w:val="28"/>
          <w:szCs w:val="28"/>
          <w:lang w:val="el-GR"/>
        </w:rPr>
        <w:t>T</w:t>
      </w:r>
      <w:r w:rsidR="00D07881" w:rsidRPr="00323793">
        <w:rPr>
          <w:rFonts w:ascii="Calibri" w:hAnsi="Calibri" w:cs="Helvetica"/>
          <w:sz w:val="28"/>
          <w:szCs w:val="28"/>
          <w:lang w:val="el-GR"/>
        </w:rPr>
        <w:t xml:space="preserve">μήμα </w:t>
      </w:r>
      <w:r w:rsidR="00D07881" w:rsidRPr="00323793">
        <w:rPr>
          <w:rFonts w:ascii="Calibri" w:hAnsi="Calibri" w:cs="Helvetica"/>
          <w:sz w:val="28"/>
          <w:szCs w:val="28"/>
        </w:rPr>
        <w:t>E</w:t>
      </w:r>
      <w:r w:rsidR="00D07881" w:rsidRPr="00323793">
        <w:rPr>
          <w:rFonts w:ascii="Calibri" w:hAnsi="Calibri" w:cs="Helvetica"/>
          <w:sz w:val="28"/>
          <w:szCs w:val="28"/>
          <w:lang w:val="el-GR"/>
        </w:rPr>
        <w:t xml:space="preserve">κπαίδευσης, Διασφαλισης Ποιότητας και Τεκμηρίωσης, </w:t>
      </w:r>
      <w:r w:rsidR="009E141E" w:rsidRPr="00323793">
        <w:rPr>
          <w:rFonts w:ascii="Calibri" w:hAnsi="Calibri"/>
          <w:sz w:val="28"/>
          <w:szCs w:val="28"/>
          <w:lang w:val="el-GR"/>
        </w:rPr>
        <w:t>Υπηρεσία Ασύλου</w:t>
      </w:r>
    </w:p>
    <w:p w:rsidR="00562F71" w:rsidRPr="00562F71" w:rsidRDefault="004B7295" w:rsidP="004B7295">
      <w:pPr>
        <w:jc w:val="both"/>
        <w:rPr>
          <w:rFonts w:ascii="Calibri" w:hAnsi="Calibri" w:cs="Calibri"/>
          <w:sz w:val="28"/>
          <w:szCs w:val="28"/>
          <w:lang w:val="el-GR"/>
        </w:rPr>
      </w:pPr>
      <w:r w:rsidRPr="00323793">
        <w:rPr>
          <w:rFonts w:ascii="Calibri" w:hAnsi="Calibri"/>
          <w:sz w:val="28"/>
          <w:szCs w:val="28"/>
          <w:lang w:val="el-GR"/>
        </w:rPr>
        <w:t xml:space="preserve">ε.  </w:t>
      </w:r>
      <w:r w:rsidRPr="00323793">
        <w:rPr>
          <w:rFonts w:ascii="Calibri" w:hAnsi="Calibri" w:cs="Menlo Regular"/>
          <w:color w:val="262626"/>
          <w:sz w:val="28"/>
          <w:szCs w:val="28"/>
          <w:lang w:val="el-GR"/>
        </w:rPr>
        <w:t>“Κράτηση μεταναστών: Προκλήσεις για τα δικαιώματα του ανθρώπου στα κράτη μέλη της ΕΕ</w:t>
      </w:r>
      <w:r w:rsidRPr="00323793">
        <w:rPr>
          <w:rFonts w:ascii="Calibri" w:hAnsi="Calibri" w:cs="Calibri"/>
          <w:sz w:val="28"/>
          <w:szCs w:val="28"/>
          <w:lang w:val="el-GR"/>
        </w:rPr>
        <w:t xml:space="preserve">”: </w:t>
      </w:r>
      <w:r w:rsidRPr="004B7295">
        <w:rPr>
          <w:rFonts w:ascii="Calibri" w:hAnsi="Calibri" w:cs="Calibri"/>
          <w:b/>
          <w:bCs/>
          <w:sz w:val="28"/>
          <w:szCs w:val="28"/>
        </w:rPr>
        <w:t>A</w:t>
      </w:r>
      <w:r w:rsidRPr="00562F71">
        <w:rPr>
          <w:rFonts w:ascii="Calibri" w:hAnsi="Calibri" w:cs="Calibri"/>
          <w:b/>
          <w:bCs/>
          <w:sz w:val="28"/>
          <w:szCs w:val="28"/>
          <w:lang w:val="el-GR"/>
        </w:rPr>
        <w:t xml:space="preserve">. </w:t>
      </w:r>
      <w:r w:rsidRPr="004B7295">
        <w:rPr>
          <w:rFonts w:ascii="Calibri" w:hAnsi="Calibri" w:cs="Calibri"/>
          <w:b/>
          <w:bCs/>
          <w:sz w:val="28"/>
          <w:szCs w:val="28"/>
        </w:rPr>
        <w:t>SILVESTRI</w:t>
      </w:r>
      <w:r w:rsidRPr="00562F71">
        <w:rPr>
          <w:rFonts w:ascii="Calibri" w:hAnsi="Calibri" w:cs="Calibri"/>
          <w:b/>
          <w:bCs/>
          <w:sz w:val="28"/>
          <w:szCs w:val="28"/>
          <w:lang w:val="el-GR"/>
        </w:rPr>
        <w:t xml:space="preserve">, </w:t>
      </w:r>
      <w:r w:rsidRPr="00562F71">
        <w:rPr>
          <w:rFonts w:ascii="Calibri" w:hAnsi="Calibri" w:cs="Calibri"/>
          <w:sz w:val="28"/>
          <w:szCs w:val="28"/>
          <w:lang w:val="el-GR"/>
        </w:rPr>
        <w:t>Επικεφαλής του Τμήματος Ασύλου, Μετανάστευσης και Συνόρων, Διεύθυνση Ελευθεριών και Δικαιοσύνης, Οργανισμός για τα Θεμελιώδη Δικαιώματα της Ε.Ε. (</w:t>
      </w:r>
      <w:r w:rsidRPr="004B7295">
        <w:rPr>
          <w:rFonts w:ascii="Calibri" w:hAnsi="Calibri" w:cs="Calibri"/>
          <w:sz w:val="28"/>
          <w:szCs w:val="28"/>
        </w:rPr>
        <w:t>FRA</w:t>
      </w:r>
      <w:r w:rsidRPr="00562F71">
        <w:rPr>
          <w:rFonts w:ascii="Calibri" w:hAnsi="Calibri" w:cs="Calibri"/>
          <w:sz w:val="28"/>
          <w:szCs w:val="28"/>
          <w:lang w:val="el-GR"/>
        </w:rPr>
        <w:t>)</w:t>
      </w:r>
    </w:p>
    <w:p w:rsidR="00562F71" w:rsidRPr="00323793" w:rsidRDefault="009E141E" w:rsidP="00562F71">
      <w:pPr>
        <w:spacing w:before="120"/>
        <w:jc w:val="both"/>
        <w:rPr>
          <w:rFonts w:ascii="Calibri" w:hAnsi="Calibri"/>
          <w:b/>
          <w:sz w:val="28"/>
          <w:szCs w:val="28"/>
        </w:rPr>
      </w:pPr>
      <w:r w:rsidRPr="00323793">
        <w:rPr>
          <w:rFonts w:ascii="Calibri" w:hAnsi="Calibri"/>
          <w:b/>
          <w:sz w:val="28"/>
          <w:szCs w:val="28"/>
          <w:lang w:val="el-GR"/>
        </w:rPr>
        <w:t>Συζήτηση</w:t>
      </w:r>
      <w:r w:rsidR="00562F71" w:rsidRPr="00323793">
        <w:rPr>
          <w:rFonts w:ascii="Calibri" w:hAnsi="Calibri"/>
          <w:b/>
          <w:sz w:val="28"/>
          <w:szCs w:val="28"/>
        </w:rPr>
        <w:br w:type="page"/>
      </w:r>
    </w:p>
    <w:p w:rsidR="009E141E" w:rsidRPr="00323793" w:rsidRDefault="009E141E" w:rsidP="004B617F">
      <w:pPr>
        <w:jc w:val="both"/>
        <w:rPr>
          <w:rFonts w:ascii="Calibri" w:hAnsi="Calibri"/>
          <w:b/>
          <w:sz w:val="28"/>
          <w:szCs w:val="28"/>
          <w:lang w:val="el-GR"/>
        </w:rPr>
      </w:pPr>
      <w:r w:rsidRPr="00323793">
        <w:rPr>
          <w:rFonts w:ascii="Calibri" w:hAnsi="Calibri"/>
          <w:b/>
          <w:sz w:val="28"/>
          <w:szCs w:val="28"/>
          <w:lang w:val="el-GR"/>
        </w:rPr>
        <w:t xml:space="preserve">Τρίτη 16 Σεπτεμβρίου 2014 </w:t>
      </w:r>
    </w:p>
    <w:p w:rsidR="009E141E" w:rsidRPr="00323793" w:rsidRDefault="009E141E" w:rsidP="004B617F">
      <w:pPr>
        <w:jc w:val="both"/>
        <w:rPr>
          <w:rFonts w:ascii="Calibri" w:hAnsi="Calibri"/>
          <w:sz w:val="28"/>
          <w:szCs w:val="28"/>
          <w:lang w:val="el-GR"/>
        </w:rPr>
      </w:pPr>
    </w:p>
    <w:p w:rsidR="0050037F" w:rsidRPr="00323793" w:rsidRDefault="009E141E" w:rsidP="004B617F">
      <w:pPr>
        <w:jc w:val="both"/>
        <w:rPr>
          <w:rFonts w:ascii="Calibri" w:hAnsi="Calibri"/>
          <w:i/>
          <w:sz w:val="28"/>
          <w:szCs w:val="28"/>
          <w:lang w:val="el-GR"/>
        </w:rPr>
      </w:pPr>
      <w:r w:rsidRPr="00323793">
        <w:rPr>
          <w:rFonts w:ascii="Calibri" w:hAnsi="Calibri"/>
          <w:b/>
          <w:sz w:val="28"/>
          <w:szCs w:val="28"/>
          <w:lang w:val="el-GR"/>
        </w:rPr>
        <w:t>13.30 – 16.00: Τρίτη συνεδρία</w:t>
      </w:r>
      <w:r w:rsidR="00212CDB" w:rsidRPr="00323793">
        <w:rPr>
          <w:rFonts w:ascii="Calibri" w:hAnsi="Calibri"/>
          <w:b/>
          <w:sz w:val="28"/>
          <w:szCs w:val="28"/>
          <w:lang w:val="el-GR"/>
        </w:rPr>
        <w:t>:</w:t>
      </w:r>
      <w:r w:rsidRPr="00323793">
        <w:rPr>
          <w:rFonts w:ascii="Calibri" w:hAnsi="Calibri"/>
          <w:sz w:val="28"/>
          <w:szCs w:val="28"/>
          <w:lang w:val="el-GR"/>
        </w:rPr>
        <w:t xml:space="preserve"> </w:t>
      </w:r>
      <w:r w:rsidR="00212CDB" w:rsidRPr="00323793">
        <w:rPr>
          <w:rFonts w:ascii="Calibri" w:hAnsi="Calibri"/>
          <w:b/>
          <w:i/>
          <w:sz w:val="28"/>
          <w:szCs w:val="28"/>
          <w:lang w:val="el-GR"/>
        </w:rPr>
        <w:t>«Συνθήκες κράτησης στην Ελλάδα»</w:t>
      </w:r>
      <w:r w:rsidR="00212CDB" w:rsidRPr="00323793">
        <w:rPr>
          <w:rFonts w:ascii="Calibri" w:hAnsi="Calibri"/>
          <w:i/>
          <w:sz w:val="28"/>
          <w:szCs w:val="28"/>
          <w:lang w:val="el-GR"/>
        </w:rPr>
        <w:t xml:space="preserve"> </w:t>
      </w:r>
      <w:r w:rsidRPr="00323793">
        <w:rPr>
          <w:rFonts w:ascii="Calibri" w:hAnsi="Calibri"/>
          <w:sz w:val="28"/>
          <w:szCs w:val="28"/>
          <w:lang w:val="el-GR"/>
        </w:rPr>
        <w:t xml:space="preserve">(συντονισμός Β. Τσιπουρά, </w:t>
      </w:r>
      <w:r w:rsidR="005E54A4" w:rsidRPr="00323793">
        <w:rPr>
          <w:rFonts w:ascii="Calibri" w:hAnsi="Calibri"/>
          <w:sz w:val="28"/>
          <w:szCs w:val="28"/>
          <w:lang w:val="el-GR"/>
        </w:rPr>
        <w:t xml:space="preserve">Δικηγόρος, Συντονίστρια Νομικής </w:t>
      </w:r>
      <w:r w:rsidR="0050037F" w:rsidRPr="00323793">
        <w:rPr>
          <w:rFonts w:ascii="Calibri" w:hAnsi="Calibri"/>
          <w:sz w:val="28"/>
          <w:szCs w:val="28"/>
          <w:lang w:val="el-GR"/>
        </w:rPr>
        <w:t>Υ</w:t>
      </w:r>
      <w:r w:rsidR="005E54A4" w:rsidRPr="00323793">
        <w:rPr>
          <w:rFonts w:ascii="Calibri" w:hAnsi="Calibri"/>
          <w:sz w:val="28"/>
          <w:szCs w:val="28"/>
          <w:lang w:val="el-GR"/>
        </w:rPr>
        <w:t>πηρεσίας</w:t>
      </w:r>
      <w:r w:rsidR="0050037F" w:rsidRPr="00323793">
        <w:rPr>
          <w:rFonts w:ascii="Calibri" w:hAnsi="Calibri"/>
          <w:sz w:val="28"/>
          <w:szCs w:val="28"/>
          <w:lang w:val="el-GR"/>
        </w:rPr>
        <w:t xml:space="preserve"> </w:t>
      </w:r>
      <w:r w:rsidR="007A65CC" w:rsidRPr="00323793">
        <w:rPr>
          <w:rFonts w:ascii="Calibri" w:hAnsi="Calibri"/>
          <w:sz w:val="28"/>
          <w:szCs w:val="28"/>
          <w:lang w:val="el-GR"/>
        </w:rPr>
        <w:t>ΕΣΠ)</w:t>
      </w:r>
    </w:p>
    <w:p w:rsidR="009E141E" w:rsidRPr="00323793" w:rsidRDefault="0050037F" w:rsidP="004B617F">
      <w:pPr>
        <w:jc w:val="both"/>
        <w:rPr>
          <w:rFonts w:ascii="Calibri" w:hAnsi="Calibri"/>
          <w:sz w:val="28"/>
          <w:szCs w:val="28"/>
          <w:lang w:val="el-GR"/>
        </w:rPr>
      </w:pPr>
      <w:r w:rsidRPr="00323793">
        <w:rPr>
          <w:rFonts w:ascii="Calibri" w:hAnsi="Calibri"/>
          <w:sz w:val="28"/>
          <w:szCs w:val="28"/>
          <w:lang w:val="el-GR"/>
        </w:rPr>
        <w:t>α.</w:t>
      </w:r>
      <w:r w:rsidRPr="00323793">
        <w:rPr>
          <w:rFonts w:ascii="Calibri" w:hAnsi="Calibri"/>
          <w:sz w:val="28"/>
          <w:szCs w:val="28"/>
          <w:lang w:val="el-GR"/>
        </w:rPr>
        <w:tab/>
      </w:r>
      <w:r w:rsidR="009E141E" w:rsidRPr="00323793">
        <w:rPr>
          <w:rFonts w:ascii="Calibri" w:hAnsi="Calibri"/>
          <w:sz w:val="28"/>
          <w:szCs w:val="28"/>
          <w:lang w:val="el-GR"/>
        </w:rPr>
        <w:t>«Οι συνθήκες κράτησης σύμφωνα με το διεθνές δίκαιο για τα δικαιώματα</w:t>
      </w:r>
      <w:r w:rsidR="005075BB" w:rsidRPr="00323793">
        <w:rPr>
          <w:rFonts w:ascii="Calibri" w:hAnsi="Calibri"/>
          <w:sz w:val="28"/>
          <w:szCs w:val="28"/>
          <w:lang w:val="el-GR"/>
        </w:rPr>
        <w:t xml:space="preserve"> του ανθρώπου</w:t>
      </w:r>
      <w:r w:rsidR="0040464F" w:rsidRPr="00323793">
        <w:rPr>
          <w:rFonts w:ascii="Calibri" w:hAnsi="Calibri"/>
          <w:sz w:val="28"/>
          <w:szCs w:val="28"/>
          <w:lang w:val="el-GR"/>
        </w:rPr>
        <w:t xml:space="preserve"> (</w:t>
      </w:r>
      <w:r w:rsidR="009E141E" w:rsidRPr="00323793">
        <w:rPr>
          <w:rFonts w:ascii="Calibri" w:hAnsi="Calibri"/>
          <w:sz w:val="28"/>
          <w:szCs w:val="28"/>
          <w:lang w:val="el-GR"/>
        </w:rPr>
        <w:t>ΕΣΔΑ, ΔΣΑΠΔ, κανόνες του ΟΗΕ και του Συμβουλί</w:t>
      </w:r>
      <w:r w:rsidR="00922898" w:rsidRPr="00323793">
        <w:rPr>
          <w:rFonts w:ascii="Calibri" w:hAnsi="Calibri"/>
          <w:sz w:val="28"/>
          <w:szCs w:val="28"/>
          <w:lang w:val="el-GR"/>
        </w:rPr>
        <w:t>ου της Ευρώπης</w:t>
      </w:r>
      <w:r w:rsidR="0040464F" w:rsidRPr="00323793">
        <w:rPr>
          <w:rFonts w:ascii="Calibri" w:hAnsi="Calibri"/>
          <w:sz w:val="28"/>
          <w:szCs w:val="28"/>
          <w:lang w:val="el-GR"/>
        </w:rPr>
        <w:t>)</w:t>
      </w:r>
      <w:r w:rsidR="00922898" w:rsidRPr="00323793">
        <w:rPr>
          <w:rFonts w:ascii="Calibri" w:hAnsi="Calibri"/>
          <w:sz w:val="28"/>
          <w:szCs w:val="28"/>
          <w:lang w:val="el-GR"/>
        </w:rPr>
        <w:t xml:space="preserve">»: </w:t>
      </w:r>
      <w:r w:rsidR="00922898" w:rsidRPr="00323793">
        <w:rPr>
          <w:rFonts w:ascii="Calibri" w:hAnsi="Calibri"/>
          <w:b/>
          <w:sz w:val="28"/>
          <w:szCs w:val="28"/>
          <w:lang w:val="el-GR"/>
        </w:rPr>
        <w:t>Roisin Pillay</w:t>
      </w:r>
      <w:r w:rsidR="00922898" w:rsidRPr="00323793">
        <w:rPr>
          <w:rFonts w:ascii="Calibri" w:hAnsi="Calibri"/>
          <w:sz w:val="28"/>
          <w:szCs w:val="28"/>
          <w:lang w:val="el-GR"/>
        </w:rPr>
        <w:t>, ICJ</w:t>
      </w:r>
    </w:p>
    <w:p w:rsidR="009E141E" w:rsidRPr="00323793" w:rsidRDefault="0050037F" w:rsidP="004B617F">
      <w:pPr>
        <w:jc w:val="both"/>
        <w:rPr>
          <w:rFonts w:ascii="Calibri" w:hAnsi="Calibri"/>
          <w:sz w:val="28"/>
          <w:szCs w:val="28"/>
          <w:lang w:val="el-GR"/>
        </w:rPr>
      </w:pPr>
      <w:r w:rsidRPr="00323793">
        <w:rPr>
          <w:rFonts w:ascii="Calibri" w:hAnsi="Calibri"/>
          <w:sz w:val="28"/>
          <w:szCs w:val="28"/>
          <w:lang w:val="el-GR"/>
        </w:rPr>
        <w:t>β.</w:t>
      </w:r>
      <w:r w:rsidRPr="00323793">
        <w:rPr>
          <w:rFonts w:ascii="Calibri" w:hAnsi="Calibri"/>
          <w:sz w:val="28"/>
          <w:szCs w:val="28"/>
          <w:lang w:val="el-GR"/>
        </w:rPr>
        <w:tab/>
      </w:r>
      <w:r w:rsidR="009E141E" w:rsidRPr="00323793">
        <w:rPr>
          <w:rFonts w:ascii="Calibri" w:hAnsi="Calibri"/>
          <w:sz w:val="28"/>
          <w:szCs w:val="28"/>
          <w:lang w:val="el-GR"/>
        </w:rPr>
        <w:t>«</w:t>
      </w:r>
      <w:r w:rsidR="004B7295" w:rsidRPr="00323793">
        <w:rPr>
          <w:rFonts w:ascii="Calibri" w:hAnsi="Calibri"/>
          <w:sz w:val="28"/>
          <w:szCs w:val="28"/>
          <w:lang w:val="el-GR"/>
        </w:rPr>
        <w:t>Οι υγειονομικές επιπτώσεις της κράτησης - ε</w:t>
      </w:r>
      <w:r w:rsidR="009E141E" w:rsidRPr="00323793">
        <w:rPr>
          <w:rFonts w:ascii="Calibri" w:hAnsi="Calibri"/>
          <w:sz w:val="28"/>
          <w:szCs w:val="28"/>
          <w:lang w:val="el-GR"/>
        </w:rPr>
        <w:t xml:space="preserve">υρήματα </w:t>
      </w:r>
      <w:r w:rsidR="00E9709F" w:rsidRPr="00323793">
        <w:rPr>
          <w:rFonts w:ascii="Calibri" w:hAnsi="Calibri"/>
          <w:sz w:val="28"/>
          <w:szCs w:val="28"/>
          <w:lang w:val="el-GR"/>
        </w:rPr>
        <w:t xml:space="preserve">από την </w:t>
      </w:r>
      <w:r w:rsidR="004B7295" w:rsidRPr="00323793">
        <w:rPr>
          <w:rFonts w:ascii="Calibri" w:hAnsi="Calibri"/>
          <w:sz w:val="28"/>
          <w:szCs w:val="28"/>
          <w:lang w:val="el-GR"/>
        </w:rPr>
        <w:t>Ελλάδα</w:t>
      </w:r>
      <w:r w:rsidR="009E141E" w:rsidRPr="00323793">
        <w:rPr>
          <w:rFonts w:ascii="Calibri" w:hAnsi="Calibri"/>
          <w:sz w:val="28"/>
          <w:szCs w:val="28"/>
          <w:lang w:val="el-GR"/>
        </w:rPr>
        <w:t xml:space="preserve">»: </w:t>
      </w:r>
      <w:r w:rsidR="004B7295" w:rsidRPr="00323793">
        <w:rPr>
          <w:rFonts w:ascii="Calibri" w:hAnsi="Calibri"/>
          <w:b/>
          <w:sz w:val="28"/>
          <w:szCs w:val="28"/>
          <w:lang w:val="el-GR"/>
        </w:rPr>
        <w:t>Ι. Κοτσιώνη</w:t>
      </w:r>
      <w:r w:rsidR="004B7295" w:rsidRPr="00323793">
        <w:rPr>
          <w:rFonts w:ascii="Calibri" w:hAnsi="Calibri"/>
          <w:sz w:val="28"/>
          <w:szCs w:val="28"/>
          <w:lang w:val="el-GR"/>
        </w:rPr>
        <w:t xml:space="preserve">, </w:t>
      </w:r>
      <w:r w:rsidR="005075BB" w:rsidRPr="00323793">
        <w:rPr>
          <w:rFonts w:ascii="Calibri" w:hAnsi="Calibri"/>
          <w:sz w:val="28"/>
          <w:szCs w:val="28"/>
          <w:lang w:val="el-GR"/>
        </w:rPr>
        <w:t xml:space="preserve"> </w:t>
      </w:r>
      <w:r w:rsidR="009E141E" w:rsidRPr="00323793">
        <w:rPr>
          <w:rFonts w:ascii="Calibri" w:hAnsi="Calibri"/>
          <w:sz w:val="28"/>
          <w:szCs w:val="28"/>
          <w:lang w:val="el-GR"/>
        </w:rPr>
        <w:t xml:space="preserve">Γιατροί Χωρίς Σύνορα </w:t>
      </w:r>
      <w:r w:rsidR="004B7295" w:rsidRPr="00562F71">
        <w:rPr>
          <w:rFonts w:ascii="Helvetica" w:hAnsi="Helvetica" w:cs="Helvetica"/>
          <w:sz w:val="26"/>
          <w:szCs w:val="26"/>
          <w:lang w:val="el-GR"/>
        </w:rPr>
        <w:t>(</w:t>
      </w:r>
      <w:r w:rsidR="004B7295">
        <w:rPr>
          <w:rFonts w:ascii="Helvetica" w:hAnsi="Helvetica" w:cs="Helvetica"/>
          <w:sz w:val="26"/>
          <w:szCs w:val="26"/>
        </w:rPr>
        <w:t>MSF</w:t>
      </w:r>
      <w:r w:rsidR="004B7295" w:rsidRPr="00562F71">
        <w:rPr>
          <w:rFonts w:ascii="Helvetica" w:hAnsi="Helvetica" w:cs="Helvetica"/>
          <w:sz w:val="26"/>
          <w:szCs w:val="26"/>
          <w:lang w:val="el-GR"/>
        </w:rPr>
        <w:t>) Ελλάδας</w:t>
      </w:r>
    </w:p>
    <w:p w:rsidR="009E141E" w:rsidRPr="00323793" w:rsidRDefault="0050037F" w:rsidP="004B617F">
      <w:pPr>
        <w:jc w:val="both"/>
        <w:rPr>
          <w:rFonts w:ascii="Calibri" w:hAnsi="Calibri"/>
          <w:sz w:val="28"/>
          <w:szCs w:val="28"/>
          <w:lang w:val="el-GR"/>
        </w:rPr>
      </w:pPr>
      <w:r w:rsidRPr="00323793">
        <w:rPr>
          <w:rFonts w:ascii="Calibri" w:hAnsi="Calibri"/>
          <w:sz w:val="28"/>
          <w:szCs w:val="28"/>
          <w:lang w:val="el-GR"/>
        </w:rPr>
        <w:t>γ.</w:t>
      </w:r>
      <w:r w:rsidRPr="00323793">
        <w:rPr>
          <w:rFonts w:ascii="Calibri" w:hAnsi="Calibri"/>
          <w:sz w:val="28"/>
          <w:szCs w:val="28"/>
          <w:lang w:val="el-GR"/>
        </w:rPr>
        <w:tab/>
      </w:r>
      <w:r w:rsidR="009E141E" w:rsidRPr="00323793">
        <w:rPr>
          <w:rFonts w:ascii="Calibri" w:hAnsi="Calibri"/>
          <w:sz w:val="28"/>
          <w:szCs w:val="28"/>
          <w:lang w:val="el-GR"/>
        </w:rPr>
        <w:t xml:space="preserve">«Τα πρότυπα της Επιτροπής </w:t>
      </w:r>
      <w:r w:rsidR="0040464F" w:rsidRPr="00323793">
        <w:rPr>
          <w:rFonts w:ascii="Calibri" w:hAnsi="Calibri"/>
          <w:sz w:val="28"/>
          <w:szCs w:val="28"/>
          <w:lang w:val="el-GR"/>
        </w:rPr>
        <w:t>κατά των Βασανιστηρίων (</w:t>
      </w:r>
      <w:r w:rsidR="0040464F" w:rsidRPr="00323793">
        <w:rPr>
          <w:rFonts w:ascii="Calibri" w:hAnsi="Calibri"/>
          <w:sz w:val="28"/>
          <w:szCs w:val="28"/>
        </w:rPr>
        <w:t>CPT</w:t>
      </w:r>
      <w:r w:rsidR="0040464F" w:rsidRPr="00323793">
        <w:rPr>
          <w:rFonts w:ascii="Calibri" w:hAnsi="Calibri"/>
          <w:sz w:val="28"/>
          <w:szCs w:val="28"/>
          <w:lang w:val="el-GR"/>
        </w:rPr>
        <w:t xml:space="preserve">) </w:t>
      </w:r>
      <w:r w:rsidR="009E141E" w:rsidRPr="00323793">
        <w:rPr>
          <w:rFonts w:ascii="Calibri" w:hAnsi="Calibri"/>
          <w:sz w:val="28"/>
          <w:szCs w:val="28"/>
          <w:lang w:val="el-GR"/>
        </w:rPr>
        <w:t>του Σ</w:t>
      </w:r>
      <w:r w:rsidRPr="00323793">
        <w:rPr>
          <w:rFonts w:ascii="Calibri" w:hAnsi="Calibri"/>
          <w:sz w:val="28"/>
          <w:szCs w:val="28"/>
          <w:lang w:val="el-GR"/>
        </w:rPr>
        <w:t xml:space="preserve">υμβουλίου της Ευρώπης </w:t>
      </w:r>
      <w:r w:rsidR="009E141E" w:rsidRPr="00323793">
        <w:rPr>
          <w:rFonts w:ascii="Calibri" w:hAnsi="Calibri"/>
          <w:sz w:val="28"/>
          <w:szCs w:val="28"/>
          <w:lang w:val="el-GR"/>
        </w:rPr>
        <w:t xml:space="preserve">και η εφαρμογή τους στην Ελλάδα.  Η θέση του Συνηγόρου του Πολίτη, με βάση τον καταστατικό του ρόλο»: </w:t>
      </w:r>
      <w:r w:rsidR="009E141E" w:rsidRPr="00323793">
        <w:rPr>
          <w:rFonts w:ascii="Calibri" w:hAnsi="Calibri"/>
          <w:b/>
          <w:sz w:val="28"/>
          <w:szCs w:val="28"/>
          <w:lang w:val="el-GR"/>
        </w:rPr>
        <w:t>Β. Καρύδης</w:t>
      </w:r>
      <w:r w:rsidR="009E141E" w:rsidRPr="00323793">
        <w:rPr>
          <w:rFonts w:ascii="Calibri" w:hAnsi="Calibri"/>
          <w:sz w:val="28"/>
          <w:szCs w:val="28"/>
          <w:lang w:val="el-GR"/>
        </w:rPr>
        <w:t>, Βοηθός Συνήγορος του Πολίτη</w:t>
      </w:r>
    </w:p>
    <w:p w:rsidR="0050037F" w:rsidRPr="00323793" w:rsidRDefault="0050037F" w:rsidP="004B617F">
      <w:pPr>
        <w:jc w:val="both"/>
        <w:rPr>
          <w:rFonts w:ascii="Calibri" w:hAnsi="Calibri"/>
          <w:sz w:val="28"/>
          <w:szCs w:val="28"/>
          <w:lang w:val="el-GR"/>
        </w:rPr>
      </w:pPr>
      <w:r w:rsidRPr="00323793">
        <w:rPr>
          <w:rFonts w:ascii="Calibri" w:hAnsi="Calibri"/>
          <w:sz w:val="28"/>
          <w:szCs w:val="28"/>
          <w:lang w:val="el-GR"/>
        </w:rPr>
        <w:t>δ.</w:t>
      </w:r>
      <w:r w:rsidRPr="00323793">
        <w:rPr>
          <w:rFonts w:ascii="Calibri" w:hAnsi="Calibri"/>
          <w:sz w:val="28"/>
          <w:szCs w:val="28"/>
          <w:lang w:val="el-GR"/>
        </w:rPr>
        <w:tab/>
      </w:r>
      <w:r w:rsidR="009E141E" w:rsidRPr="00323793">
        <w:rPr>
          <w:rFonts w:ascii="Calibri" w:hAnsi="Calibri"/>
          <w:sz w:val="28"/>
          <w:szCs w:val="28"/>
          <w:lang w:val="el-GR"/>
        </w:rPr>
        <w:t>«Η κράτηση από την σκοπιά της ελληνικής Διοίκησης»</w:t>
      </w:r>
      <w:r w:rsidR="00C4763D" w:rsidRPr="00323793">
        <w:rPr>
          <w:rFonts w:ascii="Calibri" w:hAnsi="Calibri"/>
          <w:sz w:val="28"/>
          <w:szCs w:val="28"/>
          <w:lang w:val="el-GR"/>
        </w:rPr>
        <w:t xml:space="preserve">: </w:t>
      </w:r>
      <w:r w:rsidR="00D5242A" w:rsidRPr="00323793">
        <w:rPr>
          <w:rFonts w:ascii="Calibri" w:hAnsi="Calibri"/>
          <w:b/>
          <w:sz w:val="28"/>
          <w:szCs w:val="28"/>
          <w:lang w:val="el-GR"/>
        </w:rPr>
        <w:t>Μ. Κωστάρης</w:t>
      </w:r>
      <w:r w:rsidR="00D5242A" w:rsidRPr="00323793">
        <w:rPr>
          <w:rFonts w:ascii="Calibri" w:hAnsi="Calibri"/>
          <w:sz w:val="28"/>
          <w:szCs w:val="28"/>
          <w:lang w:val="el-GR"/>
        </w:rPr>
        <w:t>, Αστυνομικός Διε</w:t>
      </w:r>
      <w:r w:rsidR="00331D41" w:rsidRPr="00323793">
        <w:rPr>
          <w:rFonts w:ascii="Calibri" w:hAnsi="Calibri"/>
          <w:sz w:val="28"/>
          <w:szCs w:val="28"/>
          <w:lang w:val="el-GR"/>
        </w:rPr>
        <w:t>υ</w:t>
      </w:r>
      <w:r w:rsidR="00D5242A" w:rsidRPr="00323793">
        <w:rPr>
          <w:rFonts w:ascii="Calibri" w:hAnsi="Calibri"/>
          <w:sz w:val="28"/>
          <w:szCs w:val="28"/>
          <w:lang w:val="el-GR"/>
        </w:rPr>
        <w:t>θυντής, Διευθυντής της Δίωξης Παράνομης Μετανάστευσης, Ελληνική Αστυνομία</w:t>
      </w:r>
    </w:p>
    <w:p w:rsidR="00D5242A" w:rsidRPr="00323793" w:rsidRDefault="00D5242A" w:rsidP="004B617F">
      <w:pPr>
        <w:jc w:val="both"/>
        <w:rPr>
          <w:rFonts w:ascii="Calibri" w:hAnsi="Calibri"/>
          <w:sz w:val="28"/>
          <w:szCs w:val="28"/>
          <w:lang w:val="el-GR"/>
        </w:rPr>
      </w:pPr>
    </w:p>
    <w:p w:rsidR="009E141E" w:rsidRPr="00323793" w:rsidRDefault="009E141E" w:rsidP="004B617F">
      <w:pPr>
        <w:jc w:val="both"/>
        <w:rPr>
          <w:rFonts w:ascii="Calibri" w:hAnsi="Calibri"/>
          <w:b/>
          <w:sz w:val="28"/>
          <w:szCs w:val="28"/>
          <w:lang w:val="el-GR"/>
        </w:rPr>
      </w:pPr>
      <w:r w:rsidRPr="00323793">
        <w:rPr>
          <w:rFonts w:ascii="Calibri" w:hAnsi="Calibri"/>
          <w:b/>
          <w:sz w:val="28"/>
          <w:szCs w:val="28"/>
          <w:lang w:val="el-GR"/>
        </w:rPr>
        <w:t xml:space="preserve">Συζήτηση </w:t>
      </w:r>
    </w:p>
    <w:p w:rsidR="009E141E" w:rsidRPr="00323793" w:rsidRDefault="009E141E" w:rsidP="004B617F">
      <w:pPr>
        <w:jc w:val="both"/>
        <w:rPr>
          <w:rFonts w:ascii="Calibri" w:hAnsi="Calibri"/>
          <w:b/>
          <w:sz w:val="28"/>
          <w:szCs w:val="28"/>
          <w:lang w:val="el-GR"/>
        </w:rPr>
      </w:pPr>
    </w:p>
    <w:p w:rsidR="009E141E" w:rsidRPr="00323793" w:rsidRDefault="009E141E" w:rsidP="004B617F">
      <w:pPr>
        <w:jc w:val="both"/>
        <w:rPr>
          <w:rFonts w:ascii="Calibri" w:hAnsi="Calibri"/>
          <w:b/>
          <w:sz w:val="28"/>
          <w:szCs w:val="28"/>
          <w:lang w:val="el-GR"/>
        </w:rPr>
      </w:pPr>
      <w:r w:rsidRPr="00323793">
        <w:rPr>
          <w:rFonts w:ascii="Calibri" w:hAnsi="Calibri"/>
          <w:b/>
          <w:sz w:val="28"/>
          <w:szCs w:val="28"/>
          <w:lang w:val="el-GR"/>
        </w:rPr>
        <w:t>16.00</w:t>
      </w:r>
      <w:r w:rsidR="004E6648" w:rsidRPr="00323793">
        <w:rPr>
          <w:rFonts w:ascii="Calibri" w:hAnsi="Calibri"/>
          <w:b/>
          <w:sz w:val="28"/>
          <w:szCs w:val="28"/>
          <w:lang w:val="el-GR"/>
        </w:rPr>
        <w:t xml:space="preserve">  – </w:t>
      </w:r>
      <w:r w:rsidRPr="00323793">
        <w:rPr>
          <w:rFonts w:ascii="Calibri" w:hAnsi="Calibri"/>
          <w:b/>
          <w:sz w:val="28"/>
          <w:szCs w:val="28"/>
          <w:lang w:val="el-GR"/>
        </w:rPr>
        <w:t xml:space="preserve">16.30: Διάλειμμα </w:t>
      </w:r>
    </w:p>
    <w:p w:rsidR="009E141E" w:rsidRPr="00323793" w:rsidRDefault="009E141E" w:rsidP="004B617F">
      <w:pPr>
        <w:jc w:val="both"/>
        <w:rPr>
          <w:rFonts w:ascii="Calibri" w:hAnsi="Calibri"/>
          <w:sz w:val="28"/>
          <w:szCs w:val="28"/>
          <w:lang w:val="el-GR"/>
        </w:rPr>
      </w:pPr>
    </w:p>
    <w:p w:rsidR="0050037F" w:rsidRPr="00323793" w:rsidRDefault="009E141E" w:rsidP="004B617F">
      <w:pPr>
        <w:jc w:val="both"/>
        <w:rPr>
          <w:rFonts w:ascii="Calibri" w:hAnsi="Calibri"/>
          <w:b/>
          <w:i/>
          <w:sz w:val="28"/>
          <w:szCs w:val="28"/>
          <w:lang w:val="el-GR"/>
        </w:rPr>
      </w:pPr>
      <w:r w:rsidRPr="00323793">
        <w:rPr>
          <w:rFonts w:ascii="Calibri" w:hAnsi="Calibri"/>
          <w:b/>
          <w:sz w:val="28"/>
          <w:szCs w:val="28"/>
          <w:lang w:val="el-GR"/>
        </w:rPr>
        <w:t>17.00</w:t>
      </w:r>
      <w:r w:rsidR="004E6648" w:rsidRPr="00323793">
        <w:rPr>
          <w:rFonts w:ascii="Calibri" w:hAnsi="Calibri"/>
          <w:b/>
          <w:sz w:val="28"/>
          <w:szCs w:val="28"/>
          <w:lang w:val="el-GR"/>
        </w:rPr>
        <w:t xml:space="preserve"> – </w:t>
      </w:r>
      <w:r w:rsidRPr="00323793">
        <w:rPr>
          <w:rFonts w:ascii="Calibri" w:hAnsi="Calibri"/>
          <w:b/>
          <w:sz w:val="28"/>
          <w:szCs w:val="28"/>
          <w:lang w:val="el-GR"/>
        </w:rPr>
        <w:t>19.30: Τέταρτη συνεδρία</w:t>
      </w:r>
      <w:r w:rsidR="00212CDB" w:rsidRPr="00323793">
        <w:rPr>
          <w:rFonts w:ascii="Calibri" w:hAnsi="Calibri"/>
          <w:b/>
          <w:sz w:val="28"/>
          <w:szCs w:val="28"/>
          <w:lang w:val="el-GR"/>
        </w:rPr>
        <w:t>:</w:t>
      </w:r>
      <w:r w:rsidRPr="00323793">
        <w:rPr>
          <w:rFonts w:ascii="Calibri" w:hAnsi="Calibri"/>
          <w:sz w:val="28"/>
          <w:szCs w:val="28"/>
          <w:lang w:val="el-GR"/>
        </w:rPr>
        <w:t xml:space="preserve"> </w:t>
      </w:r>
      <w:r w:rsidR="00212CDB" w:rsidRPr="00323793">
        <w:rPr>
          <w:rFonts w:ascii="Calibri" w:hAnsi="Calibri"/>
          <w:b/>
          <w:i/>
          <w:sz w:val="28"/>
          <w:szCs w:val="28"/>
          <w:lang w:val="el-GR"/>
        </w:rPr>
        <w:t>«Δικαστική προστασία στην ελληνική έννομη τάξη»</w:t>
      </w:r>
      <w:r w:rsidR="00212CDB" w:rsidRPr="00323793">
        <w:rPr>
          <w:rFonts w:ascii="Calibri" w:hAnsi="Calibri"/>
          <w:sz w:val="28"/>
          <w:szCs w:val="28"/>
          <w:lang w:val="el-GR"/>
        </w:rPr>
        <w:t xml:space="preserve"> </w:t>
      </w:r>
      <w:r w:rsidRPr="00323793">
        <w:rPr>
          <w:rFonts w:ascii="Calibri" w:hAnsi="Calibri"/>
          <w:sz w:val="28"/>
          <w:szCs w:val="28"/>
          <w:lang w:val="el-GR"/>
        </w:rPr>
        <w:t xml:space="preserve">(συντονισμός Ένωση Διοικητικών Δικαστών). </w:t>
      </w:r>
    </w:p>
    <w:p w:rsidR="009E141E" w:rsidRPr="00323793" w:rsidRDefault="0050037F" w:rsidP="004B617F">
      <w:pPr>
        <w:jc w:val="both"/>
        <w:rPr>
          <w:rFonts w:ascii="Calibri" w:hAnsi="Calibri"/>
          <w:b/>
          <w:sz w:val="28"/>
          <w:szCs w:val="28"/>
          <w:lang w:val="el-GR"/>
        </w:rPr>
      </w:pPr>
      <w:r w:rsidRPr="00323793">
        <w:rPr>
          <w:rFonts w:ascii="Calibri" w:hAnsi="Calibri"/>
          <w:sz w:val="28"/>
          <w:szCs w:val="28"/>
          <w:lang w:val="el-GR"/>
        </w:rPr>
        <w:t>α.</w:t>
      </w:r>
      <w:r w:rsidRPr="00323793">
        <w:rPr>
          <w:rFonts w:ascii="Calibri" w:hAnsi="Calibri"/>
          <w:sz w:val="28"/>
          <w:szCs w:val="28"/>
          <w:lang w:val="el-GR"/>
        </w:rPr>
        <w:tab/>
      </w:r>
      <w:r w:rsidR="009E141E" w:rsidRPr="00323793">
        <w:rPr>
          <w:rFonts w:ascii="Calibri" w:hAnsi="Calibri"/>
          <w:sz w:val="28"/>
          <w:szCs w:val="28"/>
          <w:lang w:val="el-GR"/>
        </w:rPr>
        <w:t>«</w:t>
      </w:r>
      <w:r w:rsidR="00C4763D" w:rsidRPr="00323793">
        <w:rPr>
          <w:rFonts w:ascii="Calibri" w:hAnsi="Calibri"/>
          <w:sz w:val="28"/>
          <w:szCs w:val="28"/>
          <w:lang w:val="el-GR"/>
        </w:rPr>
        <w:t>Δ</w:t>
      </w:r>
      <w:r w:rsidR="009E141E" w:rsidRPr="00323793">
        <w:rPr>
          <w:rFonts w:ascii="Calibri" w:hAnsi="Calibri"/>
          <w:sz w:val="28"/>
          <w:szCs w:val="28"/>
          <w:lang w:val="el-GR"/>
        </w:rPr>
        <w:t xml:space="preserve">ιεθνές δίκαιο και πρότυπα σχετικά με τη δικαστική προστασία </w:t>
      </w:r>
      <w:r w:rsidR="00C4763D" w:rsidRPr="00323793">
        <w:rPr>
          <w:rFonts w:ascii="Calibri" w:hAnsi="Calibri"/>
          <w:sz w:val="28"/>
          <w:szCs w:val="28"/>
          <w:lang w:val="el-GR"/>
        </w:rPr>
        <w:t xml:space="preserve">στην </w:t>
      </w:r>
      <w:r w:rsidR="009E141E" w:rsidRPr="00323793">
        <w:rPr>
          <w:rFonts w:ascii="Calibri" w:hAnsi="Calibri"/>
          <w:sz w:val="28"/>
          <w:szCs w:val="28"/>
          <w:lang w:val="el-GR"/>
        </w:rPr>
        <w:t xml:space="preserve">κράτηση», </w:t>
      </w:r>
      <w:r w:rsidR="009E141E" w:rsidRPr="00323793">
        <w:rPr>
          <w:rFonts w:ascii="Calibri" w:hAnsi="Calibri"/>
          <w:b/>
          <w:sz w:val="28"/>
          <w:szCs w:val="28"/>
        </w:rPr>
        <w:t>Massimo</w:t>
      </w:r>
      <w:r w:rsidR="009E141E" w:rsidRPr="00323793">
        <w:rPr>
          <w:rFonts w:ascii="Calibri" w:hAnsi="Calibri"/>
          <w:b/>
          <w:sz w:val="28"/>
          <w:szCs w:val="28"/>
          <w:lang w:val="el-GR"/>
        </w:rPr>
        <w:t xml:space="preserve"> </w:t>
      </w:r>
      <w:r w:rsidR="009E141E" w:rsidRPr="00323793">
        <w:rPr>
          <w:rFonts w:ascii="Calibri" w:hAnsi="Calibri"/>
          <w:b/>
          <w:sz w:val="28"/>
          <w:szCs w:val="28"/>
        </w:rPr>
        <w:t>Frigo</w:t>
      </w:r>
      <w:r w:rsidR="009E141E" w:rsidRPr="00323793">
        <w:rPr>
          <w:rFonts w:ascii="Calibri" w:hAnsi="Calibri"/>
          <w:sz w:val="28"/>
          <w:szCs w:val="28"/>
          <w:lang w:val="el-GR"/>
        </w:rPr>
        <w:t xml:space="preserve"> (ICJ) </w:t>
      </w:r>
    </w:p>
    <w:p w:rsidR="009E141E" w:rsidRPr="00323793" w:rsidRDefault="0050037F" w:rsidP="004B617F">
      <w:pPr>
        <w:jc w:val="both"/>
        <w:rPr>
          <w:rFonts w:ascii="Calibri" w:hAnsi="Calibri" w:cs="Calibri"/>
          <w:sz w:val="28"/>
          <w:szCs w:val="28"/>
          <w:lang w:val="el-GR"/>
        </w:rPr>
      </w:pPr>
      <w:r w:rsidRPr="00323793">
        <w:rPr>
          <w:rFonts w:ascii="Calibri" w:hAnsi="Calibri"/>
          <w:sz w:val="28"/>
          <w:szCs w:val="28"/>
          <w:lang w:val="el-GR"/>
        </w:rPr>
        <w:t>β.</w:t>
      </w:r>
      <w:r w:rsidRPr="00323793">
        <w:rPr>
          <w:rFonts w:ascii="Calibri" w:hAnsi="Calibri"/>
          <w:sz w:val="28"/>
          <w:szCs w:val="28"/>
          <w:lang w:val="el-GR"/>
        </w:rPr>
        <w:tab/>
      </w:r>
      <w:r w:rsidR="00562F71" w:rsidRPr="004D72BD">
        <w:rPr>
          <w:rFonts w:ascii="Calibri" w:hAnsi="Calibri"/>
          <w:sz w:val="28"/>
          <w:szCs w:val="28"/>
          <w:lang w:val="el-GR"/>
        </w:rPr>
        <w:t xml:space="preserve">«Ο δικαστικός έλεγχος της απόφασης διοικητικής κράτησης υπηκόου τρίτης χώρας»: </w:t>
      </w:r>
      <w:r w:rsidR="00562F71" w:rsidRPr="004D72BD">
        <w:rPr>
          <w:rFonts w:ascii="Calibri" w:hAnsi="Calibri"/>
          <w:b/>
          <w:sz w:val="28"/>
          <w:szCs w:val="28"/>
          <w:lang w:val="el-GR"/>
        </w:rPr>
        <w:t>Μαρία  Τσίτσου</w:t>
      </w:r>
      <w:r w:rsidR="00562F71" w:rsidRPr="004D72BD">
        <w:rPr>
          <w:rFonts w:ascii="Calibri" w:hAnsi="Calibri"/>
          <w:sz w:val="28"/>
          <w:szCs w:val="28"/>
          <w:lang w:val="el-GR"/>
        </w:rPr>
        <w:t>, Εφέτης Δ.Δ.</w:t>
      </w:r>
    </w:p>
    <w:p w:rsidR="009E141E" w:rsidRPr="00323793" w:rsidRDefault="0050037F" w:rsidP="004B617F">
      <w:pPr>
        <w:pStyle w:val="a9"/>
        <w:jc w:val="both"/>
        <w:rPr>
          <w:rFonts w:cs="Calibri"/>
          <w:sz w:val="28"/>
          <w:szCs w:val="28"/>
        </w:rPr>
      </w:pPr>
      <w:r w:rsidRPr="00323793">
        <w:rPr>
          <w:rFonts w:cs="Calibri"/>
          <w:sz w:val="28"/>
          <w:szCs w:val="28"/>
        </w:rPr>
        <w:t>γ.</w:t>
      </w:r>
      <w:r w:rsidRPr="00323793">
        <w:rPr>
          <w:rFonts w:cs="Calibri"/>
          <w:sz w:val="28"/>
          <w:szCs w:val="28"/>
        </w:rPr>
        <w:tab/>
      </w:r>
      <w:r w:rsidR="002B6802" w:rsidRPr="00323793">
        <w:rPr>
          <w:rFonts w:cs="Calibri"/>
          <w:sz w:val="28"/>
          <w:szCs w:val="28"/>
        </w:rPr>
        <w:t xml:space="preserve">«Ο έλεγχος της κράτησης από την </w:t>
      </w:r>
      <w:r w:rsidR="005E16FA" w:rsidRPr="00323793">
        <w:rPr>
          <w:rFonts w:cs="Calibri"/>
          <w:sz w:val="28"/>
          <w:szCs w:val="28"/>
        </w:rPr>
        <w:t>ε</w:t>
      </w:r>
      <w:r w:rsidR="002B6802" w:rsidRPr="00323793">
        <w:rPr>
          <w:rFonts w:cs="Calibri"/>
          <w:sz w:val="28"/>
          <w:szCs w:val="28"/>
        </w:rPr>
        <w:t xml:space="preserve">λληνική </w:t>
      </w:r>
      <w:r w:rsidR="005E16FA" w:rsidRPr="00323793">
        <w:rPr>
          <w:rFonts w:cs="Calibri"/>
          <w:sz w:val="28"/>
          <w:szCs w:val="28"/>
        </w:rPr>
        <w:t>δ</w:t>
      </w:r>
      <w:r w:rsidR="002B6802" w:rsidRPr="00323793">
        <w:rPr>
          <w:rFonts w:cs="Calibri"/>
          <w:sz w:val="28"/>
          <w:szCs w:val="28"/>
        </w:rPr>
        <w:t>ικαιοσύνη</w:t>
      </w:r>
      <w:r w:rsidR="009E141E" w:rsidRPr="00323793">
        <w:rPr>
          <w:rFonts w:cs="Calibri"/>
          <w:sz w:val="28"/>
          <w:szCs w:val="28"/>
        </w:rPr>
        <w:t xml:space="preserve">»: </w:t>
      </w:r>
      <w:r w:rsidR="009E141E" w:rsidRPr="00323793">
        <w:rPr>
          <w:rFonts w:cs="Calibri"/>
          <w:b/>
          <w:sz w:val="28"/>
          <w:szCs w:val="28"/>
        </w:rPr>
        <w:t>Α. Κωνσταντίνου</w:t>
      </w:r>
      <w:r w:rsidRPr="00323793">
        <w:rPr>
          <w:rFonts w:cs="Calibri"/>
          <w:sz w:val="28"/>
          <w:szCs w:val="28"/>
        </w:rPr>
        <w:t>, Δικηγόρος, Ν</w:t>
      </w:r>
      <w:r w:rsidR="005E54A4" w:rsidRPr="00323793">
        <w:rPr>
          <w:rFonts w:cs="Calibri"/>
          <w:sz w:val="28"/>
          <w:szCs w:val="28"/>
        </w:rPr>
        <w:t>Y</w:t>
      </w:r>
      <w:r w:rsidRPr="00323793">
        <w:rPr>
          <w:rFonts w:cs="Calibri"/>
          <w:sz w:val="28"/>
          <w:szCs w:val="28"/>
        </w:rPr>
        <w:t xml:space="preserve"> </w:t>
      </w:r>
      <w:r w:rsidR="009E141E" w:rsidRPr="00323793">
        <w:rPr>
          <w:rFonts w:cs="Calibri"/>
          <w:sz w:val="28"/>
          <w:szCs w:val="28"/>
        </w:rPr>
        <w:t>ΕΣΠ</w:t>
      </w:r>
    </w:p>
    <w:p w:rsidR="009E141E" w:rsidRPr="00323793" w:rsidRDefault="0050037F" w:rsidP="004B617F">
      <w:pPr>
        <w:jc w:val="both"/>
        <w:rPr>
          <w:rFonts w:ascii="Calibri" w:hAnsi="Calibri"/>
          <w:sz w:val="28"/>
          <w:szCs w:val="28"/>
          <w:lang w:val="el-GR"/>
        </w:rPr>
      </w:pPr>
      <w:r w:rsidRPr="00323793">
        <w:rPr>
          <w:rFonts w:ascii="Calibri" w:hAnsi="Calibri" w:cs="Calibri"/>
          <w:sz w:val="28"/>
          <w:szCs w:val="28"/>
          <w:lang w:val="el-GR"/>
        </w:rPr>
        <w:t>δ.</w:t>
      </w:r>
      <w:r w:rsidRPr="00323793">
        <w:rPr>
          <w:rFonts w:ascii="Calibri" w:hAnsi="Calibri" w:cs="Calibri"/>
          <w:sz w:val="28"/>
          <w:szCs w:val="28"/>
          <w:lang w:val="el-GR"/>
        </w:rPr>
        <w:tab/>
      </w:r>
      <w:r w:rsidR="009E141E" w:rsidRPr="00323793">
        <w:rPr>
          <w:rFonts w:ascii="Calibri" w:hAnsi="Calibri" w:cs="Calibri"/>
          <w:sz w:val="28"/>
          <w:szCs w:val="28"/>
          <w:lang w:val="el-GR"/>
        </w:rPr>
        <w:t>«Η αμφισβήτηση της</w:t>
      </w:r>
      <w:r w:rsidR="009E141E" w:rsidRPr="00323793">
        <w:rPr>
          <w:rFonts w:ascii="Calibri" w:hAnsi="Calibri"/>
          <w:sz w:val="28"/>
          <w:szCs w:val="28"/>
          <w:lang w:val="el-GR"/>
        </w:rPr>
        <w:t xml:space="preserve"> κράτησης στα διεθνή δικαιοδοτικά όργανα»: </w:t>
      </w:r>
      <w:r w:rsidR="009E141E" w:rsidRPr="00323793">
        <w:rPr>
          <w:rFonts w:ascii="Calibri" w:hAnsi="Calibri"/>
          <w:b/>
          <w:sz w:val="28"/>
          <w:szCs w:val="28"/>
          <w:lang w:val="el-GR"/>
        </w:rPr>
        <w:t>Μ. Τζεφεράκου</w:t>
      </w:r>
      <w:r w:rsidRPr="00323793">
        <w:rPr>
          <w:rFonts w:ascii="Calibri" w:hAnsi="Calibri"/>
          <w:sz w:val="28"/>
          <w:szCs w:val="28"/>
          <w:lang w:val="el-GR"/>
        </w:rPr>
        <w:t>, Δικηγόρος</w:t>
      </w:r>
    </w:p>
    <w:p w:rsidR="00003EC5" w:rsidRPr="00323793" w:rsidRDefault="00003EC5" w:rsidP="004B617F">
      <w:pPr>
        <w:jc w:val="both"/>
        <w:rPr>
          <w:rFonts w:ascii="Calibri" w:hAnsi="Calibri"/>
          <w:sz w:val="28"/>
          <w:szCs w:val="28"/>
          <w:lang w:val="el-GR"/>
        </w:rPr>
      </w:pPr>
    </w:p>
    <w:p w:rsidR="009E141E" w:rsidRPr="00323793" w:rsidRDefault="009E141E" w:rsidP="004B617F">
      <w:pPr>
        <w:jc w:val="both"/>
        <w:rPr>
          <w:rFonts w:ascii="Calibri" w:hAnsi="Calibri"/>
          <w:b/>
          <w:sz w:val="28"/>
          <w:szCs w:val="28"/>
          <w:lang w:val="el-GR"/>
        </w:rPr>
      </w:pPr>
      <w:r w:rsidRPr="00323793">
        <w:rPr>
          <w:rFonts w:ascii="Calibri" w:hAnsi="Calibri"/>
          <w:b/>
          <w:sz w:val="28"/>
          <w:szCs w:val="28"/>
          <w:lang w:val="el-GR"/>
        </w:rPr>
        <w:t xml:space="preserve">Συζήτηση </w:t>
      </w:r>
    </w:p>
    <w:p w:rsidR="007A65CC" w:rsidRPr="00323793" w:rsidRDefault="007A65CC" w:rsidP="004B617F">
      <w:pPr>
        <w:jc w:val="both"/>
        <w:rPr>
          <w:rFonts w:ascii="Calibri" w:hAnsi="Calibri"/>
          <w:sz w:val="28"/>
          <w:szCs w:val="28"/>
          <w:lang w:val="el-GR"/>
        </w:rPr>
      </w:pPr>
    </w:p>
    <w:p w:rsidR="00351B41" w:rsidRPr="00323793" w:rsidRDefault="009E141E" w:rsidP="004B617F">
      <w:pPr>
        <w:jc w:val="both"/>
        <w:rPr>
          <w:rFonts w:ascii="Calibri" w:hAnsi="Calibri"/>
          <w:b/>
          <w:sz w:val="28"/>
          <w:szCs w:val="28"/>
          <w:lang w:val="el-GR"/>
        </w:rPr>
      </w:pPr>
      <w:r w:rsidRPr="00323793">
        <w:rPr>
          <w:rFonts w:ascii="Calibri" w:hAnsi="Calibri"/>
          <w:b/>
          <w:sz w:val="28"/>
          <w:szCs w:val="28"/>
          <w:lang w:val="el-GR"/>
        </w:rPr>
        <w:t>20.00: Λήξη συνεδρίου</w:t>
      </w:r>
    </w:p>
    <w:sectPr w:rsidR="00351B41" w:rsidRPr="00323793" w:rsidSect="00562F71">
      <w:footerReference w:type="default" r:id="rId7"/>
      <w:headerReference w:type="first" r:id="rId8"/>
      <w:pgSz w:w="11907" w:h="16839" w:code="9"/>
      <w:pgMar w:top="1702" w:right="1800" w:bottom="1701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547F" w:rsidRDefault="0007547F" w:rsidP="00D67453">
      <w:r>
        <w:separator/>
      </w:r>
    </w:p>
  </w:endnote>
  <w:endnote w:type="continuationSeparator" w:id="0">
    <w:p w:rsidR="0007547F" w:rsidRDefault="0007547F" w:rsidP="00D674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A1"/>
    <w:family w:val="modern"/>
    <w:pitch w:val="fixed"/>
    <w:sig w:usb0="A00002EF" w:usb1="4000204B" w:usb2="00000000" w:usb3="00000000" w:csb0="0000009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enlo Regular">
    <w:charset w:val="00"/>
    <w:family w:val="auto"/>
    <w:pitch w:val="variable"/>
    <w:sig w:usb0="E60022FF" w:usb1="D200F9FB" w:usb2="02000028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2F71" w:rsidRPr="00562F71" w:rsidRDefault="00562F71" w:rsidP="00562F71">
    <w:pPr>
      <w:jc w:val="center"/>
      <w:rPr>
        <w:i/>
        <w:lang w:val="el-GR"/>
      </w:rPr>
    </w:pPr>
    <w:r w:rsidRPr="00526A78">
      <w:rPr>
        <w:i/>
        <w:lang w:val="el-GR"/>
      </w:rPr>
      <w:t xml:space="preserve">Το συνέδριο διεξάγεται στην Αίθουσα Τελετών του Δικηγορικού Συλλόγου Αθηνών (Ακαδημίας 60 </w:t>
    </w:r>
    <w:r>
      <w:rPr>
        <w:i/>
        <w:lang w:val="el-GR"/>
      </w:rPr>
      <w:t>– 1ος όροφος)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547F" w:rsidRDefault="0007547F" w:rsidP="00D67453">
      <w:r>
        <w:separator/>
      </w:r>
    </w:p>
  </w:footnote>
  <w:footnote w:type="continuationSeparator" w:id="0">
    <w:p w:rsidR="0007547F" w:rsidRDefault="0007547F" w:rsidP="00D674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2F71" w:rsidRDefault="00323793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1" o:spid="_x0000_s2056" type="#_x0000_t75" style="position:absolute;margin-left:323pt;margin-top:-28.1pt;width:170.8pt;height:65.3pt;z-index:-1;visibility:visible">
          <v:imagedata r:id="rId1" o:title=""/>
        </v:shape>
      </w:pict>
    </w:r>
    <w:r>
      <w:rPr>
        <w:noProof/>
      </w:rPr>
      <w:pict>
        <v:shape id="Picture 10" o:spid="_x0000_s2055" type="#_x0000_t75" style="position:absolute;margin-left:-80.55pt;margin-top:-28.1pt;width:150.7pt;height:79.25pt;z-index:-2;visibility:visible">
          <v:imagedata r:id="rId2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0776E3"/>
    <w:multiLevelType w:val="hybridMultilevel"/>
    <w:tmpl w:val="7C8C94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CB06B2"/>
    <w:multiLevelType w:val="hybridMultilevel"/>
    <w:tmpl w:val="D9FA0074"/>
    <w:lvl w:ilvl="0" w:tplc="9ABCBAF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6D63EC"/>
    <w:multiLevelType w:val="hybridMultilevel"/>
    <w:tmpl w:val="2D50CE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A94E06"/>
    <w:multiLevelType w:val="hybridMultilevel"/>
    <w:tmpl w:val="22F42D8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87296A"/>
    <w:multiLevelType w:val="hybridMultilevel"/>
    <w:tmpl w:val="6E006E1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20"/>
  <w:evenAndOddHeaders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141E"/>
    <w:rsid w:val="00003EC5"/>
    <w:rsid w:val="00015D4A"/>
    <w:rsid w:val="0007547F"/>
    <w:rsid w:val="000952DB"/>
    <w:rsid w:val="00112521"/>
    <w:rsid w:val="00206691"/>
    <w:rsid w:val="00212CDB"/>
    <w:rsid w:val="0023411D"/>
    <w:rsid w:val="002B6802"/>
    <w:rsid w:val="00323793"/>
    <w:rsid w:val="00324BAC"/>
    <w:rsid w:val="00331D41"/>
    <w:rsid w:val="00351B41"/>
    <w:rsid w:val="0040464F"/>
    <w:rsid w:val="00425568"/>
    <w:rsid w:val="004B617F"/>
    <w:rsid w:val="004B7295"/>
    <w:rsid w:val="004E6648"/>
    <w:rsid w:val="0050037F"/>
    <w:rsid w:val="005075BB"/>
    <w:rsid w:val="00562F71"/>
    <w:rsid w:val="00577411"/>
    <w:rsid w:val="005B17AA"/>
    <w:rsid w:val="005E16FA"/>
    <w:rsid w:val="005E40DD"/>
    <w:rsid w:val="005E54A4"/>
    <w:rsid w:val="006646F9"/>
    <w:rsid w:val="006A6AD5"/>
    <w:rsid w:val="0076268D"/>
    <w:rsid w:val="007A65CC"/>
    <w:rsid w:val="007E1DC0"/>
    <w:rsid w:val="007F187D"/>
    <w:rsid w:val="00825DB4"/>
    <w:rsid w:val="00922898"/>
    <w:rsid w:val="009E141E"/>
    <w:rsid w:val="00A25B62"/>
    <w:rsid w:val="00AD07ED"/>
    <w:rsid w:val="00B45A64"/>
    <w:rsid w:val="00B92B2A"/>
    <w:rsid w:val="00C14FE0"/>
    <w:rsid w:val="00C4763D"/>
    <w:rsid w:val="00CA65F2"/>
    <w:rsid w:val="00D07881"/>
    <w:rsid w:val="00D2414E"/>
    <w:rsid w:val="00D5242A"/>
    <w:rsid w:val="00D67453"/>
    <w:rsid w:val="00DE61F4"/>
    <w:rsid w:val="00E20D8E"/>
    <w:rsid w:val="00E74681"/>
    <w:rsid w:val="00E9709F"/>
    <w:rsid w:val="00ED6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41E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">
    <w:name w:val="List Paragraph"/>
    <w:basedOn w:val="a"/>
    <w:uiPriority w:val="34"/>
    <w:qFormat/>
    <w:rsid w:val="009E141E"/>
    <w:pPr>
      <w:ind w:left="720"/>
      <w:contextualSpacing/>
    </w:pPr>
  </w:style>
  <w:style w:type="paragraph" w:styleId="a3">
    <w:name w:val="Balloon Text"/>
    <w:basedOn w:val="a"/>
    <w:link w:val="Char"/>
    <w:uiPriority w:val="99"/>
    <w:semiHidden/>
    <w:unhideWhenUsed/>
    <w:rsid w:val="00E20D8E"/>
    <w:rPr>
      <w:rFonts w:ascii="Tahoma" w:hAnsi="Tahoma"/>
      <w:sz w:val="16"/>
      <w:szCs w:val="16"/>
      <w:lang/>
    </w:rPr>
  </w:style>
  <w:style w:type="character" w:customStyle="1" w:styleId="Char">
    <w:name w:val="Κείμενο πλαισίου Char"/>
    <w:link w:val="a3"/>
    <w:uiPriority w:val="99"/>
    <w:semiHidden/>
    <w:rsid w:val="00E20D8E"/>
    <w:rPr>
      <w:rFonts w:ascii="Tahoma" w:hAnsi="Tahoma" w:cs="Tahoma"/>
      <w:sz w:val="16"/>
      <w:szCs w:val="16"/>
    </w:rPr>
  </w:style>
  <w:style w:type="character" w:styleId="a4">
    <w:name w:val="annotation reference"/>
    <w:uiPriority w:val="99"/>
    <w:semiHidden/>
    <w:unhideWhenUsed/>
    <w:rsid w:val="00E20D8E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E20D8E"/>
    <w:rPr>
      <w:sz w:val="20"/>
      <w:szCs w:val="20"/>
      <w:lang/>
    </w:rPr>
  </w:style>
  <w:style w:type="character" w:customStyle="1" w:styleId="Char0">
    <w:name w:val="Κείμενο σχολίου Char"/>
    <w:link w:val="a5"/>
    <w:uiPriority w:val="99"/>
    <w:semiHidden/>
    <w:rsid w:val="00E20D8E"/>
    <w:rPr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E20D8E"/>
    <w:rPr>
      <w:b/>
      <w:bCs/>
    </w:rPr>
  </w:style>
  <w:style w:type="character" w:customStyle="1" w:styleId="Char1">
    <w:name w:val="Θέμα σχολίου Char"/>
    <w:link w:val="a6"/>
    <w:uiPriority w:val="99"/>
    <w:semiHidden/>
    <w:rsid w:val="00E20D8E"/>
    <w:rPr>
      <w:b/>
      <w:bCs/>
      <w:sz w:val="20"/>
      <w:szCs w:val="20"/>
    </w:rPr>
  </w:style>
  <w:style w:type="paragraph" w:styleId="a7">
    <w:name w:val="header"/>
    <w:basedOn w:val="a"/>
    <w:link w:val="Char2"/>
    <w:uiPriority w:val="99"/>
    <w:unhideWhenUsed/>
    <w:rsid w:val="00D67453"/>
    <w:pPr>
      <w:tabs>
        <w:tab w:val="center" w:pos="4153"/>
        <w:tab w:val="right" w:pos="8306"/>
      </w:tabs>
    </w:pPr>
  </w:style>
  <w:style w:type="character" w:customStyle="1" w:styleId="Char2">
    <w:name w:val="Κεφαλίδα Char"/>
    <w:basedOn w:val="a0"/>
    <w:link w:val="a7"/>
    <w:uiPriority w:val="99"/>
    <w:rsid w:val="00D67453"/>
  </w:style>
  <w:style w:type="paragraph" w:styleId="a8">
    <w:name w:val="footer"/>
    <w:basedOn w:val="a"/>
    <w:link w:val="Char3"/>
    <w:uiPriority w:val="99"/>
    <w:unhideWhenUsed/>
    <w:rsid w:val="00D67453"/>
    <w:pPr>
      <w:tabs>
        <w:tab w:val="center" w:pos="4153"/>
        <w:tab w:val="right" w:pos="8306"/>
      </w:tabs>
    </w:pPr>
  </w:style>
  <w:style w:type="character" w:customStyle="1" w:styleId="Char3">
    <w:name w:val="Υποσέλιδο Char"/>
    <w:basedOn w:val="a0"/>
    <w:link w:val="a8"/>
    <w:uiPriority w:val="99"/>
    <w:rsid w:val="00D67453"/>
  </w:style>
  <w:style w:type="paragraph" w:styleId="a9">
    <w:name w:val="Plain Text"/>
    <w:basedOn w:val="a"/>
    <w:link w:val="Char4"/>
    <w:uiPriority w:val="99"/>
    <w:unhideWhenUsed/>
    <w:rsid w:val="00DE61F4"/>
    <w:rPr>
      <w:rFonts w:ascii="Calibri" w:eastAsia="Cambria" w:hAnsi="Calibri"/>
      <w:sz w:val="22"/>
      <w:szCs w:val="21"/>
      <w:lang w:val="el-GR"/>
    </w:rPr>
  </w:style>
  <w:style w:type="character" w:customStyle="1" w:styleId="Char4">
    <w:name w:val="Απλό κείμενο Char"/>
    <w:link w:val="a9"/>
    <w:uiPriority w:val="99"/>
    <w:rsid w:val="00DE61F4"/>
    <w:rPr>
      <w:rFonts w:ascii="Calibri" w:eastAsia="Cambria" w:hAnsi="Calibri" w:cs="Consolas"/>
      <w:sz w:val="22"/>
      <w:szCs w:val="21"/>
      <w:lang w:val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5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621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Η διοικητική κράτηση των αλλοδαπών:</vt:lpstr>
    </vt:vector>
  </TitlesOfParts>
  <Company>MSU</Company>
  <LinksUpToDate>false</LinksUpToDate>
  <CharactersWithSpaces>3971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Η διοικητική κράτηση των αλλοδαπών:</dc:title>
  <dc:creator>Ioannis Papageorgiou</dc:creator>
  <cp:lastModifiedBy>aristeidhs</cp:lastModifiedBy>
  <cp:revision>2</cp:revision>
  <dcterms:created xsi:type="dcterms:W3CDTF">2014-09-04T10:25:00Z</dcterms:created>
  <dcterms:modified xsi:type="dcterms:W3CDTF">2014-09-04T10:25:00Z</dcterms:modified>
</cp:coreProperties>
</file>